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ED7" w:rsidRDefault="00697ED7" w:rsidP="00697ED7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الخطة الفصلية</w:t>
      </w:r>
    </w:p>
    <w:p w:rsidR="00080098" w:rsidRDefault="00697ED7" w:rsidP="00E87A5A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: </w:t>
      </w:r>
      <w:r w:rsidR="00E87A5A">
        <w:rPr>
          <w:rFonts w:cs="Simplified Arabic" w:hint="cs"/>
          <w:b/>
          <w:bCs/>
          <w:sz w:val="28"/>
          <w:szCs w:val="28"/>
          <w:rtl/>
        </w:rPr>
        <w:t>التاسع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  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  </w:t>
      </w:r>
    </w:p>
    <w:p w:rsidR="00697ED7" w:rsidRDefault="00697ED7" w:rsidP="000F7BB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697ED7" w:rsidRDefault="00697ED7" w:rsidP="00032112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2C3F9A"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032112">
        <w:rPr>
          <w:rFonts w:cs="Simplified Arabic" w:hint="cs"/>
          <w:b/>
          <w:bCs/>
          <w:sz w:val="28"/>
          <w:szCs w:val="28"/>
          <w:rtl/>
        </w:rPr>
        <w:t xml:space="preserve">خدمة المجتمع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</w:t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 w:rsidR="00032112">
        <w:rPr>
          <w:rFonts w:cs="Simplified Arabic" w:hint="cs"/>
          <w:b/>
          <w:bCs/>
          <w:sz w:val="28"/>
          <w:szCs w:val="28"/>
          <w:rtl/>
        </w:rPr>
        <w:t>1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الصفحات :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032112">
        <w:rPr>
          <w:rFonts w:cs="Simplified Arabic" w:hint="cs"/>
          <w:b/>
          <w:bCs/>
          <w:sz w:val="28"/>
          <w:szCs w:val="28"/>
          <w:rtl/>
        </w:rPr>
        <w:t>6-8</w:t>
      </w:r>
      <w:r w:rsidR="00A37FED">
        <w:rPr>
          <w:rFonts w:cs="Simplified Arabic" w:hint="cs"/>
          <w:b/>
          <w:bCs/>
          <w:sz w:val="28"/>
          <w:szCs w:val="28"/>
          <w:rtl/>
        </w:rPr>
        <w:tab/>
      </w:r>
      <w:r w:rsidR="00FA78C1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032112">
        <w:rPr>
          <w:rFonts w:cs="Simplified Arabic" w:hint="cs"/>
          <w:b/>
          <w:bCs/>
          <w:sz w:val="28"/>
          <w:szCs w:val="28"/>
          <w:rtl/>
        </w:rPr>
        <w:t>2</w:t>
      </w:r>
    </w:p>
    <w:p w:rsidR="00080098" w:rsidRPr="00EE407F" w:rsidRDefault="00080098" w:rsidP="0020082F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697ED7" w:rsidRDefault="00697ED7" w:rsidP="003D4BC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 w:rsidRPr="00EE407F">
        <w:rPr>
          <w:rFonts w:cs="Simplified Arabic" w:hint="cs"/>
          <w:b/>
          <w:bCs/>
          <w:sz w:val="28"/>
          <w:szCs w:val="28"/>
          <w:rtl/>
        </w:rPr>
        <w:t>: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3D4BC7">
        <w:rPr>
          <w:rFonts w:cs="Simplified Arabic" w:hint="cs"/>
          <w:b/>
          <w:bCs/>
          <w:sz w:val="28"/>
          <w:szCs w:val="28"/>
          <w:rtl/>
        </w:rPr>
        <w:t>23</w:t>
      </w:r>
      <w:r w:rsidR="00032112">
        <w:rPr>
          <w:rFonts w:cs="Simplified Arabic" w:hint="cs"/>
          <w:b/>
          <w:bCs/>
          <w:sz w:val="28"/>
          <w:szCs w:val="28"/>
          <w:rtl/>
        </w:rPr>
        <w:t>/8-1/9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54685C" w:rsidTr="001E7E1A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مصادر التعلم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54685C" w:rsidTr="001E7E1A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082AC9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85C" w:rsidRDefault="0054685C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1E7E1A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F" w:rsidRDefault="0077515B" w:rsidP="00F24761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5D545C">
              <w:rPr>
                <w:rFonts w:cs="Simplified Arabic" w:hint="cs"/>
                <w:sz w:val="28"/>
                <w:szCs w:val="28"/>
                <w:rtl/>
              </w:rPr>
              <w:t>تعرف مفهوم المبادرة / العمل التطوعي</w:t>
            </w:r>
          </w:p>
          <w:p w:rsidR="005D545C" w:rsidRDefault="0077515B" w:rsidP="00F24761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5D545C">
              <w:rPr>
                <w:rFonts w:cs="Simplified Arabic" w:hint="cs"/>
                <w:sz w:val="28"/>
                <w:szCs w:val="28"/>
                <w:rtl/>
              </w:rPr>
              <w:t>تعرف اهداف خدمة المجتمع</w:t>
            </w:r>
          </w:p>
          <w:p w:rsidR="005D545C" w:rsidRDefault="0077515B" w:rsidP="00F24761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5D545C">
              <w:rPr>
                <w:rFonts w:cs="Simplified Arabic" w:hint="cs"/>
                <w:sz w:val="28"/>
                <w:szCs w:val="28"/>
                <w:rtl/>
              </w:rPr>
              <w:t>قدم افكار لخدمة المجتمع</w:t>
            </w:r>
          </w:p>
          <w:p w:rsidR="005D545C" w:rsidRPr="00F24761" w:rsidRDefault="0077515B" w:rsidP="00F24761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5D545C">
              <w:rPr>
                <w:rFonts w:cs="Simplified Arabic" w:hint="cs"/>
                <w:sz w:val="28"/>
                <w:szCs w:val="28"/>
                <w:rtl/>
              </w:rPr>
              <w:t>قدر اهمية العمل التطوعي والانتماء للمجتمع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0082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5E6862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20082F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التعلم في مجموعات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التعلم التعاوني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0082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التعلم 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3DCF" w:rsidRPr="005761A0" w:rsidRDefault="00A63DCF" w:rsidP="0020082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20082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82F" w:rsidRDefault="00032112" w:rsidP="00F24761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انشطة الكتاب</w:t>
            </w:r>
          </w:p>
          <w:p w:rsidR="00032112" w:rsidRDefault="005D545C" w:rsidP="00F24761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تنظيف الساحات 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2950E8" w:rsidRDefault="002950E8" w:rsidP="00E14FEE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E14FEE" w:rsidRDefault="00E14FEE" w:rsidP="00E14FEE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080098" w:rsidRDefault="00080098" w:rsidP="005272EF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080098" w:rsidRDefault="00080098" w:rsidP="00790288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080098" w:rsidRDefault="00080098" w:rsidP="00790288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790288" w:rsidRDefault="00790288" w:rsidP="00790288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الخطة الفصلية</w:t>
      </w:r>
    </w:p>
    <w:p w:rsidR="00080098" w:rsidRDefault="00790288" w:rsidP="00440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2307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: </w:t>
      </w:r>
      <w:r w:rsidR="00390888">
        <w:rPr>
          <w:rFonts w:cs="Simplified Arabic" w:hint="cs"/>
          <w:b/>
          <w:bCs/>
          <w:sz w:val="28"/>
          <w:szCs w:val="28"/>
          <w:rtl/>
        </w:rPr>
        <w:t>التاسع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  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="00440811">
        <w:rPr>
          <w:rFonts w:cs="Simplified Arabic" w:hint="cs"/>
          <w:b/>
          <w:bCs/>
          <w:sz w:val="28"/>
          <w:szCs w:val="28"/>
          <w:rtl/>
        </w:rPr>
        <w:t xml:space="preserve"> الأول</w:t>
      </w:r>
    </w:p>
    <w:p w:rsidR="00790288" w:rsidRDefault="00790288" w:rsidP="009801B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080098" w:rsidRDefault="00790288" w:rsidP="0039088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="002817D0"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="00390888">
        <w:rPr>
          <w:rFonts w:cs="Simplified Arabic" w:hint="cs"/>
          <w:b/>
          <w:bCs/>
          <w:sz w:val="28"/>
          <w:szCs w:val="28"/>
          <w:rtl/>
        </w:rPr>
        <w:t>الخياطة</w:t>
      </w:r>
      <w:r w:rsidR="002817D0"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5272EF">
        <w:rPr>
          <w:rFonts w:cs="Simplified Arabic" w:hint="cs"/>
          <w:b/>
          <w:bCs/>
          <w:sz w:val="28"/>
          <w:szCs w:val="28"/>
          <w:rtl/>
        </w:rPr>
        <w:t xml:space="preserve">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</w:t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 w:rsidR="00390888">
        <w:rPr>
          <w:rFonts w:cs="Simplified Arabic" w:hint="cs"/>
          <w:b/>
          <w:bCs/>
          <w:sz w:val="28"/>
          <w:szCs w:val="28"/>
          <w:rtl/>
        </w:rPr>
        <w:t>2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="002817D0">
        <w:rPr>
          <w:rFonts w:cs="Simplified Arabic" w:hint="cs"/>
          <w:b/>
          <w:bCs/>
          <w:sz w:val="28"/>
          <w:szCs w:val="28"/>
          <w:rtl/>
        </w:rPr>
        <w:t xml:space="preserve">                        </w:t>
      </w:r>
      <w:r w:rsidR="005272EF">
        <w:rPr>
          <w:rFonts w:cs="Simplified Arabic" w:hint="cs"/>
          <w:b/>
          <w:bCs/>
          <w:sz w:val="28"/>
          <w:szCs w:val="28"/>
          <w:rtl/>
        </w:rPr>
        <w:t xml:space="preserve">                       </w:t>
      </w:r>
      <w:r w:rsidR="002817D0"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الصفحات :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390888">
        <w:rPr>
          <w:rFonts w:cs="Simplified Arabic" w:hint="cs"/>
          <w:b/>
          <w:bCs/>
          <w:sz w:val="28"/>
          <w:szCs w:val="28"/>
          <w:rtl/>
        </w:rPr>
        <w:t>16-33</w:t>
      </w:r>
    </w:p>
    <w:p w:rsidR="00790288" w:rsidRPr="00EE407F" w:rsidRDefault="00440811" w:rsidP="000B562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790288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="00790288"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="00790288"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231B36">
        <w:rPr>
          <w:rFonts w:cs="Simplified Arabic" w:hint="cs"/>
          <w:b/>
          <w:bCs/>
          <w:sz w:val="28"/>
          <w:szCs w:val="28"/>
          <w:rtl/>
        </w:rPr>
        <w:t>6</w:t>
      </w:r>
    </w:p>
    <w:p w:rsidR="00080098" w:rsidRDefault="00790288" w:rsidP="005272EF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: </w:t>
      </w:r>
      <w:r w:rsidR="00231B36">
        <w:rPr>
          <w:rFonts w:cs="Simplified Arabic" w:hint="cs"/>
          <w:b/>
          <w:bCs/>
          <w:sz w:val="28"/>
          <w:szCs w:val="28"/>
          <w:rtl/>
        </w:rPr>
        <w:t>1/9-20/9</w:t>
      </w:r>
    </w:p>
    <w:p w:rsidR="0076578E" w:rsidRDefault="0076578E" w:rsidP="00EB4164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B7160A" w:rsidTr="001E7E1A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مصادر التعلم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B7160A" w:rsidTr="001E7E1A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0A" w:rsidRDefault="00B7160A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1E7E1A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87" w:rsidRDefault="008D6287" w:rsidP="00E01C45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2817D0" w:rsidRDefault="0077515B" w:rsidP="00F174FA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F174FA">
              <w:rPr>
                <w:rFonts w:cs="Simplified Arabic" w:hint="cs"/>
                <w:sz w:val="28"/>
                <w:szCs w:val="28"/>
                <w:rtl/>
              </w:rPr>
              <w:t>تعرف مفهوم الخياطة / ادوات الخياطة  / شريط القياس</w:t>
            </w:r>
          </w:p>
          <w:p w:rsidR="00F174FA" w:rsidRDefault="0077515B" w:rsidP="00F174FA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F174FA">
              <w:rPr>
                <w:rFonts w:cs="Simplified Arabic" w:hint="cs"/>
                <w:sz w:val="28"/>
                <w:szCs w:val="28"/>
                <w:rtl/>
              </w:rPr>
              <w:t xml:space="preserve">تعرف استخدامات ادوات الخياطة </w:t>
            </w:r>
          </w:p>
          <w:p w:rsidR="00F174FA" w:rsidRDefault="0077515B" w:rsidP="00F174FA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F174FA">
              <w:rPr>
                <w:rFonts w:cs="Simplified Arabic" w:hint="cs"/>
                <w:sz w:val="28"/>
                <w:szCs w:val="28"/>
                <w:rtl/>
              </w:rPr>
              <w:t>نفذ بعض الغرز اليدوية</w:t>
            </w:r>
          </w:p>
          <w:p w:rsidR="00F174FA" w:rsidRDefault="00F174FA" w:rsidP="00F174FA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تراعي اجراءات السلامة اثناء تنفيذ العمل</w:t>
            </w:r>
          </w:p>
          <w:p w:rsidR="00F174FA" w:rsidRDefault="0077515B" w:rsidP="00F174FA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F174FA">
              <w:rPr>
                <w:rFonts w:cs="Simplified Arabic" w:hint="cs"/>
                <w:sz w:val="28"/>
                <w:szCs w:val="28"/>
                <w:rtl/>
              </w:rPr>
              <w:t>قدر اهمية مهنة الخياطة</w:t>
            </w:r>
          </w:p>
          <w:p w:rsidR="00F174FA" w:rsidRPr="00F174FA" w:rsidRDefault="0077515B" w:rsidP="00F174FA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F174FA">
              <w:rPr>
                <w:rFonts w:cs="Simplified Arabic" w:hint="cs"/>
                <w:sz w:val="28"/>
                <w:szCs w:val="28"/>
                <w:rtl/>
              </w:rPr>
              <w:t>تعرف انواع الات الخياطة واجزائها</w:t>
            </w:r>
          </w:p>
          <w:p w:rsidR="002817D0" w:rsidRPr="00E01C45" w:rsidRDefault="002817D0" w:rsidP="002817D0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D4282" w:rsidRDefault="00A63DCF" w:rsidP="00851674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 مشغل المهني</w:t>
            </w:r>
          </w:p>
          <w:p w:rsidR="00222829" w:rsidRDefault="00222829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ادوات خياطة</w:t>
            </w:r>
          </w:p>
          <w:p w:rsidR="00A63DCF" w:rsidRDefault="00A63DCF" w:rsidP="00E14FE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2F20A7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2F20A7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2F20A7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2F20A7" w:rsidRDefault="002F20A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2F20A7" w:rsidP="002F20A7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التعلم 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2F20A7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8D6287" w:rsidRPr="005761A0" w:rsidRDefault="008D6287" w:rsidP="008D6287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B7160A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2F20A7" w:rsidRDefault="002F20A7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 xml:space="preserve">تنفيذ الانشطة في الكتاب </w:t>
            </w:r>
            <w:r w:rsidR="00F174FA">
              <w:rPr>
                <w:rFonts w:cs="Simplified Arabic" w:hint="cs"/>
                <w:sz w:val="28"/>
                <w:szCs w:val="28"/>
                <w:rtl/>
                <w:lang w:eastAsia="ar-SA"/>
              </w:rPr>
              <w:t>ص 22</w:t>
            </w:r>
          </w:p>
          <w:p w:rsidR="00F174FA" w:rsidRDefault="00F174FA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>ص 23</w:t>
            </w:r>
          </w:p>
          <w:p w:rsidR="00F174FA" w:rsidRDefault="00F174FA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 w:hint="cs"/>
                <w:sz w:val="28"/>
                <w:szCs w:val="28"/>
                <w:rtl/>
                <w:lang w:eastAsia="ar-SA"/>
              </w:rPr>
              <w:t>ص 24</w:t>
            </w:r>
          </w:p>
          <w:p w:rsidR="00F174FA" w:rsidRDefault="00F174FA" w:rsidP="00E14F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2950E8" w:rsidRPr="00327EA4" w:rsidRDefault="002950E8" w:rsidP="008E672A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9944E8" w:rsidRDefault="002950E8" w:rsidP="005272EF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  <w:r w:rsidRPr="00327EA4">
        <w:rPr>
          <w:rFonts w:cs="Simplified Arabic"/>
          <w:b/>
          <w:bCs/>
          <w:sz w:val="28"/>
          <w:szCs w:val="28"/>
          <w:rtl/>
        </w:rPr>
        <w:t xml:space="preserve">            </w:t>
      </w:r>
      <w:r w:rsidR="008E672A">
        <w:rPr>
          <w:rFonts w:cs="Simplified Arabic"/>
          <w:b/>
          <w:bCs/>
          <w:sz w:val="28"/>
          <w:szCs w:val="28"/>
          <w:rtl/>
        </w:rPr>
        <w:t xml:space="preserve">                         </w:t>
      </w:r>
    </w:p>
    <w:p w:rsidR="00447B16" w:rsidRDefault="005272EF" w:rsidP="005272EF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lastRenderedPageBreak/>
        <w:t xml:space="preserve">                                                                          </w:t>
      </w:r>
      <w:r w:rsidR="00447B16" w:rsidRPr="00EE407F">
        <w:rPr>
          <w:rFonts w:cs="Simplified Arabic" w:hint="cs"/>
          <w:b/>
          <w:bCs/>
          <w:sz w:val="28"/>
          <w:szCs w:val="28"/>
          <w:rtl/>
        </w:rPr>
        <w:t>الخطة الفصلية</w:t>
      </w:r>
    </w:p>
    <w:p w:rsidR="009944E8" w:rsidRDefault="009944E8" w:rsidP="00447B16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9944E8" w:rsidRDefault="00447B16" w:rsidP="000133BB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: </w:t>
      </w:r>
      <w:r w:rsidR="000133BB">
        <w:rPr>
          <w:rFonts w:cs="Simplified Arabic" w:hint="cs"/>
          <w:b/>
          <w:bCs/>
          <w:sz w:val="28"/>
          <w:szCs w:val="28"/>
          <w:rtl/>
        </w:rPr>
        <w:t>التاسع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</w:t>
      </w:r>
    </w:p>
    <w:p w:rsidR="00447B16" w:rsidRDefault="00447B16" w:rsidP="004131D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447B16" w:rsidRDefault="00447B16" w:rsidP="00507CB0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0133BB">
        <w:rPr>
          <w:rFonts w:cs="Simplified Arabic" w:hint="cs"/>
          <w:b/>
          <w:bCs/>
          <w:sz w:val="28"/>
          <w:szCs w:val="28"/>
          <w:rtl/>
        </w:rPr>
        <w:t>صحة الغذاء وسلامتة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</w:t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 w:rsidR="00D362F4">
        <w:rPr>
          <w:rFonts w:cs="Simplified Arabic" w:hint="cs"/>
          <w:b/>
          <w:bCs/>
          <w:sz w:val="28"/>
          <w:szCs w:val="28"/>
          <w:rtl/>
        </w:rPr>
        <w:t>2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5D4282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الصفحات :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0133BB">
        <w:rPr>
          <w:rFonts w:cs="Simplified Arabic" w:hint="cs"/>
          <w:b/>
          <w:bCs/>
          <w:sz w:val="28"/>
          <w:szCs w:val="28"/>
          <w:rtl/>
        </w:rPr>
        <w:t>34-49</w:t>
      </w:r>
      <w:r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="005D4282">
        <w:rPr>
          <w:rFonts w:cs="Simplified Arabic" w:hint="cs"/>
          <w:b/>
          <w:bCs/>
          <w:sz w:val="28"/>
          <w:szCs w:val="28"/>
          <w:rtl/>
        </w:rPr>
        <w:tab/>
      </w:r>
      <w:r w:rsidR="005D4282"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 xml:space="preserve">  </w:t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507CB0">
        <w:rPr>
          <w:rFonts w:cs="Simplified Arabic" w:hint="cs"/>
          <w:b/>
          <w:bCs/>
          <w:sz w:val="28"/>
          <w:szCs w:val="28"/>
          <w:rtl/>
        </w:rPr>
        <w:t>4</w:t>
      </w:r>
    </w:p>
    <w:p w:rsidR="009944E8" w:rsidRPr="00EE407F" w:rsidRDefault="009944E8" w:rsidP="003020E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447B16" w:rsidRDefault="00447B16" w:rsidP="00EB4164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="009944E8">
        <w:rPr>
          <w:rFonts w:cs="Simplified Arabic"/>
          <w:b/>
          <w:bCs/>
          <w:sz w:val="28"/>
          <w:szCs w:val="28"/>
          <w:rtl/>
        </w:rPr>
        <w:t xml:space="preserve">الفترة الزمنية : </w:t>
      </w:r>
      <w:r w:rsidR="00507CB0">
        <w:rPr>
          <w:rFonts w:cs="Simplified Arabic" w:hint="cs"/>
          <w:b/>
          <w:bCs/>
          <w:sz w:val="28"/>
          <w:szCs w:val="28"/>
          <w:rtl/>
        </w:rPr>
        <w:t>20/9-10/10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831BE6" w:rsidTr="001E7E1A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مصادر التعلم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831BE6" w:rsidTr="001E7E1A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E6" w:rsidRDefault="00831BE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1E7E1A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02" w:rsidRDefault="00A07502" w:rsidP="00E01C45">
            <w:pPr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E01C45">
            <w:pPr>
              <w:rPr>
                <w:rFonts w:cs="Simplified Arabic"/>
                <w:sz w:val="28"/>
                <w:szCs w:val="28"/>
                <w:rtl/>
              </w:rPr>
            </w:pPr>
            <w:r w:rsidRPr="00851674">
              <w:rPr>
                <w:rFonts w:cs="Simplified Arabic"/>
                <w:sz w:val="28"/>
                <w:szCs w:val="28"/>
                <w:rtl/>
              </w:rPr>
              <w:t xml:space="preserve">يتوقع من الطالب أن : </w:t>
            </w:r>
          </w:p>
          <w:p w:rsidR="00A0430B" w:rsidRDefault="0077515B" w:rsidP="00A0430B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A0430B">
              <w:rPr>
                <w:rFonts w:cs="Simplified Arabic" w:hint="cs"/>
                <w:sz w:val="28"/>
                <w:szCs w:val="28"/>
                <w:rtl/>
              </w:rPr>
              <w:t>تعرف مفهوم فساد الاغذية  / الغساد الحيوي</w:t>
            </w:r>
          </w:p>
          <w:p w:rsidR="00A0430B" w:rsidRDefault="0077515B" w:rsidP="00A0430B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A0430B">
              <w:rPr>
                <w:rFonts w:cs="Simplified Arabic" w:hint="cs"/>
                <w:sz w:val="28"/>
                <w:szCs w:val="28"/>
                <w:rtl/>
              </w:rPr>
              <w:t xml:space="preserve">حدد انواع فساد الاغذية </w:t>
            </w:r>
          </w:p>
          <w:p w:rsidR="00A0430B" w:rsidRDefault="0077515B" w:rsidP="00A0430B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A0430B">
              <w:rPr>
                <w:rFonts w:cs="Simplified Arabic" w:hint="cs"/>
                <w:sz w:val="28"/>
                <w:szCs w:val="28"/>
                <w:rtl/>
              </w:rPr>
              <w:t>تعرف الامراض المنقولة بالغذاء وطرق الوقاية منها</w:t>
            </w:r>
          </w:p>
          <w:p w:rsidR="006E4F34" w:rsidRDefault="0077515B" w:rsidP="00A0430B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6E4F34">
              <w:rPr>
                <w:rFonts w:cs="Simplified Arabic" w:hint="cs"/>
                <w:sz w:val="28"/>
                <w:szCs w:val="28"/>
                <w:rtl/>
              </w:rPr>
              <w:t xml:space="preserve">تعرف مفهوم المضافات الغذائية واهميتها </w:t>
            </w:r>
          </w:p>
          <w:p w:rsidR="006E4F34" w:rsidRPr="00A0430B" w:rsidRDefault="006E4F34" w:rsidP="00A0430B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D4282" w:rsidRDefault="00A63DCF" w:rsidP="008E672A">
            <w:pPr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7D7A70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الكتاب</w:t>
            </w:r>
          </w:p>
          <w:p w:rsidR="007D7A70" w:rsidRDefault="007D7A70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1F5A56" w:rsidRDefault="001F5A56" w:rsidP="007D7A70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7D7A70" w:rsidP="007D7A70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 xml:space="preserve">التعلم </w:t>
            </w:r>
            <w:r>
              <w:rPr>
                <w:rFonts w:cs="Simplified Arabic" w:hint="cs"/>
                <w:sz w:val="28"/>
                <w:szCs w:val="28"/>
                <w:rtl/>
              </w:rPr>
              <w:t>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7D7A70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7D7A70" w:rsidP="007D7A70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انشطة الكتاب ص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9C0866" w:rsidRDefault="009C0866" w:rsidP="005272EF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5272EF" w:rsidRDefault="005272EF" w:rsidP="005272EF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151435" w:rsidRDefault="00151435" w:rsidP="00040E4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040E4E" w:rsidRDefault="00040E4E" w:rsidP="00040E4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lastRenderedPageBreak/>
        <w:t>الخطة الفصلية</w:t>
      </w:r>
    </w:p>
    <w:p w:rsidR="00151435" w:rsidRDefault="00151435" w:rsidP="00040E4E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482ED6" w:rsidRDefault="00040E4E" w:rsidP="000F0B1A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/>
          <w:b/>
          <w:bCs/>
          <w:sz w:val="28"/>
          <w:szCs w:val="28"/>
          <w:rtl/>
        </w:rPr>
        <w:t>الصف</w:t>
      </w:r>
      <w:r>
        <w:rPr>
          <w:rFonts w:cs="Simplified Arabic" w:hint="cs"/>
          <w:b/>
          <w:bCs/>
          <w:sz w:val="28"/>
          <w:szCs w:val="28"/>
          <w:rtl/>
        </w:rPr>
        <w:t xml:space="preserve"> / المستوى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: </w:t>
      </w:r>
      <w:r w:rsidR="000F0B1A">
        <w:rPr>
          <w:rFonts w:cs="Simplified Arabic" w:hint="cs"/>
          <w:b/>
          <w:bCs/>
          <w:sz w:val="28"/>
          <w:szCs w:val="28"/>
          <w:rtl/>
        </w:rPr>
        <w:t>التاسع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    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 xml:space="preserve">    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  <w:t>الفصل الدراسي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EE407F">
        <w:rPr>
          <w:rFonts w:cs="Simplified Arabic"/>
          <w:b/>
          <w:bCs/>
          <w:sz w:val="28"/>
          <w:szCs w:val="28"/>
          <w:rtl/>
        </w:rPr>
        <w:t>الفصل الدراسي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الأول   </w:t>
      </w:r>
    </w:p>
    <w:p w:rsidR="00040E4E" w:rsidRDefault="00040E4E" w:rsidP="00A664F8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040E4E" w:rsidRDefault="00040E4E" w:rsidP="000F0B1A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>المبحث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</w:rPr>
        <w:t>تربية مهنية</w:t>
      </w:r>
      <w:r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>عنوان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الوحدة</w:t>
      </w:r>
      <w:r>
        <w:rPr>
          <w:rFonts w:cs="Simplified Arabic" w:hint="cs"/>
          <w:b/>
          <w:bCs/>
          <w:sz w:val="28"/>
          <w:szCs w:val="28"/>
          <w:rtl/>
        </w:rPr>
        <w:t xml:space="preserve"> :</w:t>
      </w:r>
      <w:r w:rsidRPr="00EE407F">
        <w:rPr>
          <w:rFonts w:cs="Simplified Arabic"/>
          <w:b/>
          <w:bCs/>
          <w:sz w:val="28"/>
          <w:szCs w:val="28"/>
          <w:rtl/>
        </w:rPr>
        <w:t xml:space="preserve"> </w:t>
      </w:r>
      <w:r w:rsidR="000F0B1A">
        <w:rPr>
          <w:rFonts w:cs="Simplified Arabic" w:hint="cs"/>
          <w:b/>
          <w:bCs/>
          <w:sz w:val="28"/>
          <w:szCs w:val="28"/>
          <w:rtl/>
        </w:rPr>
        <w:t>حقوق الاشخاص ذوي الاعاقة</w:t>
      </w:r>
      <w:r>
        <w:rPr>
          <w:rFonts w:cs="Simplified Arabic" w:hint="cs"/>
          <w:b/>
          <w:bCs/>
          <w:sz w:val="28"/>
          <w:szCs w:val="28"/>
          <w:rtl/>
        </w:rPr>
        <w:tab/>
        <w:t xml:space="preserve"> 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</w:t>
      </w:r>
      <w:r w:rsidR="005303FB"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 xml:space="preserve">عدد الدروس :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A664F8">
        <w:rPr>
          <w:rFonts w:cs="Simplified Arabic" w:hint="cs"/>
          <w:b/>
          <w:bCs/>
          <w:sz w:val="28"/>
          <w:szCs w:val="28"/>
          <w:rtl/>
        </w:rPr>
        <w:t>1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</w:t>
      </w:r>
      <w:r>
        <w:rPr>
          <w:rFonts w:cs="Simplified Arabic" w:hint="cs"/>
          <w:b/>
          <w:bCs/>
          <w:sz w:val="28"/>
          <w:szCs w:val="28"/>
          <w:rtl/>
        </w:rPr>
        <w:tab/>
      </w:r>
      <w:r w:rsidR="00151435">
        <w:rPr>
          <w:rFonts w:cs="Simplified Arabic" w:hint="cs"/>
          <w:b/>
          <w:bCs/>
          <w:sz w:val="28"/>
          <w:szCs w:val="28"/>
          <w:rtl/>
        </w:rPr>
        <w:t xml:space="preserve">الصفحات </w:t>
      </w:r>
      <w:r w:rsidR="00762F35">
        <w:rPr>
          <w:rFonts w:cs="Simplified Arabic" w:hint="cs"/>
          <w:b/>
          <w:bCs/>
          <w:sz w:val="28"/>
          <w:szCs w:val="28"/>
          <w:rtl/>
        </w:rPr>
        <w:tab/>
      </w:r>
      <w:r w:rsidR="000F0B1A">
        <w:rPr>
          <w:rFonts w:cs="Simplified Arabic" w:hint="cs"/>
          <w:b/>
          <w:bCs/>
          <w:sz w:val="28"/>
          <w:szCs w:val="28"/>
          <w:rtl/>
        </w:rPr>
        <w:t>50-53</w:t>
      </w:r>
      <w:r w:rsidR="00762F35"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 xml:space="preserve">      </w:t>
      </w:r>
      <w:r w:rsidRPr="00EE407F">
        <w:rPr>
          <w:rFonts w:cs="Simplified Arabic"/>
          <w:b/>
          <w:bCs/>
          <w:sz w:val="28"/>
          <w:szCs w:val="28"/>
          <w:rtl/>
        </w:rPr>
        <w:t>عدد الحصص :</w:t>
      </w:r>
      <w:r w:rsidRPr="00EE407F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0F0B1A">
        <w:rPr>
          <w:rFonts w:cs="Simplified Arabic" w:hint="cs"/>
          <w:b/>
          <w:bCs/>
          <w:sz w:val="28"/>
          <w:szCs w:val="28"/>
          <w:rtl/>
        </w:rPr>
        <w:t>2</w:t>
      </w:r>
    </w:p>
    <w:p w:rsidR="00151435" w:rsidRPr="00EE407F" w:rsidRDefault="00151435" w:rsidP="003020E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040E4E" w:rsidRDefault="00040E4E" w:rsidP="00EB4164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EE407F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 w:hint="cs"/>
          <w:b/>
          <w:bCs/>
          <w:sz w:val="28"/>
          <w:szCs w:val="28"/>
          <w:rtl/>
        </w:rPr>
        <w:tab/>
      </w:r>
      <w:r w:rsidRPr="00EE407F">
        <w:rPr>
          <w:rFonts w:cs="Simplified Arabic"/>
          <w:b/>
          <w:bCs/>
          <w:sz w:val="28"/>
          <w:szCs w:val="28"/>
          <w:rtl/>
        </w:rPr>
        <w:t xml:space="preserve">الفترة الزمنية : من </w:t>
      </w:r>
      <w:r w:rsidR="00151435">
        <w:rPr>
          <w:rFonts w:cs="Simplified Arabic" w:hint="cs"/>
          <w:b/>
          <w:bCs/>
          <w:sz w:val="28"/>
          <w:szCs w:val="28"/>
          <w:rtl/>
        </w:rPr>
        <w:t>:</w:t>
      </w:r>
      <w:r w:rsidR="002A3805">
        <w:rPr>
          <w:rFonts w:cs="Simplified Arabic" w:hint="cs"/>
          <w:b/>
          <w:bCs/>
          <w:sz w:val="28"/>
          <w:szCs w:val="28"/>
          <w:rtl/>
        </w:rPr>
        <w:t>10/10-20/10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A76386" w:rsidTr="001E7E1A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المواد والتجهيزات (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مصادر التعلم</w:t>
            </w:r>
            <w:r w:rsidR="00265D07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A76386" w:rsidTr="001E7E1A">
        <w:trPr>
          <w:trHeight w:val="5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056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386" w:rsidRDefault="00A76386" w:rsidP="00E15FEE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A63DCF" w:rsidTr="001E7E1A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77515B" w:rsidP="00BE0E28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BE0E28">
              <w:rPr>
                <w:rFonts w:cs="Simplified Arabic" w:hint="cs"/>
                <w:sz w:val="28"/>
                <w:szCs w:val="28"/>
                <w:rtl/>
              </w:rPr>
              <w:t>تعرف مفهوم الطفل ذو الاعاقة</w:t>
            </w:r>
          </w:p>
          <w:p w:rsidR="00BE0E28" w:rsidRDefault="0077515B" w:rsidP="00BE0E28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BE0E28">
              <w:rPr>
                <w:rFonts w:cs="Simplified Arabic" w:hint="cs"/>
                <w:sz w:val="28"/>
                <w:szCs w:val="28"/>
                <w:rtl/>
              </w:rPr>
              <w:t>تعرف حاجات الطفل ذو الاعاقة وكيفية التعامل معه</w:t>
            </w:r>
          </w:p>
          <w:p w:rsidR="00BE0E28" w:rsidRDefault="0077515B" w:rsidP="00BE0E28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872580">
              <w:rPr>
                <w:rFonts w:cs="Simplified Arabic" w:hint="cs"/>
                <w:sz w:val="28"/>
                <w:szCs w:val="28"/>
                <w:rtl/>
              </w:rPr>
              <w:t>قدر اهمية العناية بالطفل ذو الاعاقة  وتقبل التنوع والاندماج الاجتماعي</w:t>
            </w:r>
          </w:p>
          <w:p w:rsidR="00872580" w:rsidRPr="00BE0E28" w:rsidRDefault="0077515B" w:rsidP="00BE0E28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872580">
              <w:rPr>
                <w:rFonts w:cs="Simplified Arabic" w:hint="cs"/>
                <w:sz w:val="28"/>
                <w:szCs w:val="28"/>
                <w:rtl/>
              </w:rPr>
              <w:t>تعرف انواع الاعاقات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532587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الكتاب المدرسي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532587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السبورة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التدريس المباشر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( أسئلة وأجوبة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C245E4" w:rsidP="00C245E4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التعلم</w:t>
            </w:r>
            <w:r>
              <w:rPr>
                <w:rFonts w:cs="Simplified Arabic" w:hint="cs"/>
                <w:sz w:val="28"/>
                <w:szCs w:val="28"/>
                <w:rtl/>
              </w:rPr>
              <w:t xml:space="preserve"> من خلال النشاط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A63DCF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482ED6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A63DCF" w:rsidRPr="005761A0" w:rsidRDefault="00A63DCF" w:rsidP="00AC4743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5761A0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A63DCF" w:rsidRDefault="00482ED6" w:rsidP="00482ED6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تنفيذ الانشطة في الكتاب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أشعر بالرضا عن 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التحديات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- مقترحات :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  <w:p w:rsidR="00A63DCF" w:rsidRDefault="00A63DCF" w:rsidP="00E15FEE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>
              <w:rPr>
                <w:rFonts w:cs="Simplified Arabic"/>
                <w:sz w:val="28"/>
                <w:szCs w:val="28"/>
                <w:rtl/>
              </w:rPr>
              <w:t>..................</w:t>
            </w:r>
          </w:p>
        </w:tc>
      </w:tr>
    </w:tbl>
    <w:p w:rsidR="00734A65" w:rsidRDefault="00734A65" w:rsidP="00443078">
      <w:pPr>
        <w:spacing w:line="216" w:lineRule="auto"/>
        <w:jc w:val="lowKashida"/>
        <w:rPr>
          <w:rFonts w:cs="Simplified Arabic"/>
          <w:b/>
          <w:bCs/>
          <w:sz w:val="28"/>
          <w:szCs w:val="28"/>
          <w:rtl/>
        </w:rPr>
      </w:pPr>
    </w:p>
    <w:p w:rsidR="00734A65" w:rsidRDefault="00734A65">
      <w:pPr>
        <w:bidi w:val="0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br w:type="page"/>
      </w:r>
    </w:p>
    <w:p w:rsidR="00734A65" w:rsidRPr="00734A65" w:rsidRDefault="00734A65" w:rsidP="00734A65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lastRenderedPageBreak/>
        <w:t>الخطة الفصلية</w:t>
      </w: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الصف / المستوى : </w:t>
      </w:r>
      <w:r>
        <w:rPr>
          <w:rFonts w:cs="Simplified Arabic" w:hint="cs"/>
          <w:b/>
          <w:bCs/>
          <w:sz w:val="28"/>
          <w:szCs w:val="28"/>
          <w:rtl/>
        </w:rPr>
        <w:t>التاسع</w:t>
      </w: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الفصل الدراسي الأول   </w:t>
      </w: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>المبحث : تربية مهنية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عنوان الوحدة : </w:t>
      </w:r>
      <w:r>
        <w:rPr>
          <w:rFonts w:cs="Simplified Arabic" w:hint="cs"/>
          <w:b/>
          <w:bCs/>
          <w:sz w:val="28"/>
          <w:szCs w:val="28"/>
          <w:rtl/>
        </w:rPr>
        <w:t>مخطط العمل الجماعي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عدد الدروس :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>3</w:t>
      </w: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الصفحات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>
        <w:rPr>
          <w:rFonts w:cs="Simplified Arabic" w:hint="cs"/>
          <w:b/>
          <w:bCs/>
          <w:sz w:val="28"/>
          <w:szCs w:val="28"/>
          <w:rtl/>
        </w:rPr>
        <w:t>60-75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    عدد الحصص : </w:t>
      </w:r>
      <w:r>
        <w:rPr>
          <w:rFonts w:cs="Simplified Arabic" w:hint="cs"/>
          <w:b/>
          <w:bCs/>
          <w:sz w:val="28"/>
          <w:szCs w:val="28"/>
          <w:rtl/>
        </w:rPr>
        <w:t>6</w:t>
      </w: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>الفترة الزمنية : من :</w:t>
      </w:r>
      <w:r>
        <w:rPr>
          <w:rFonts w:cs="Simplified Arabic" w:hint="cs"/>
          <w:b/>
          <w:bCs/>
          <w:sz w:val="28"/>
          <w:szCs w:val="28"/>
          <w:rtl/>
        </w:rPr>
        <w:t>20/10-10/11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734A65" w:rsidRPr="00734A65" w:rsidTr="00734A65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المواد والتجهيزات ( مصادر التعلم 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734A65" w:rsidRPr="00734A65" w:rsidTr="00734A65">
        <w:trPr>
          <w:trHeight w:val="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734A65" w:rsidRPr="00734A65" w:rsidTr="00734A65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Default="0077515B" w:rsidP="006A7F9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6A7F94">
              <w:rPr>
                <w:rFonts w:cs="Simplified Arabic" w:hint="cs"/>
                <w:sz w:val="28"/>
                <w:szCs w:val="28"/>
                <w:rtl/>
              </w:rPr>
              <w:t xml:space="preserve">تعرف مفهوم مخطط العمل التجاري / المشروع / الابداع / حل المشكلات </w:t>
            </w:r>
          </w:p>
          <w:p w:rsidR="006A7F94" w:rsidRDefault="0077515B" w:rsidP="006A7F9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6A7F94">
              <w:rPr>
                <w:rFonts w:cs="Simplified Arabic" w:hint="cs"/>
                <w:sz w:val="28"/>
                <w:szCs w:val="28"/>
                <w:rtl/>
              </w:rPr>
              <w:t xml:space="preserve">تعرف اهمية المشاريع التجارية </w:t>
            </w:r>
          </w:p>
          <w:p w:rsidR="006A7F94" w:rsidRDefault="0077515B" w:rsidP="006A7F9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6A7F94">
              <w:rPr>
                <w:rFonts w:cs="Simplified Arabic" w:hint="cs"/>
                <w:sz w:val="28"/>
                <w:szCs w:val="28"/>
                <w:rtl/>
              </w:rPr>
              <w:t>تعرف خطوات التخطيط الناجح للمشروع</w:t>
            </w:r>
          </w:p>
          <w:p w:rsidR="006A7F94" w:rsidRDefault="0077515B" w:rsidP="006A7F9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6A7F94">
              <w:rPr>
                <w:rFonts w:cs="Simplified Arabic" w:hint="cs"/>
                <w:sz w:val="28"/>
                <w:szCs w:val="28"/>
                <w:rtl/>
              </w:rPr>
              <w:t>تعرف الفرق بين الابداع والابتكار</w:t>
            </w:r>
          </w:p>
          <w:p w:rsidR="006A7F94" w:rsidRDefault="0077515B" w:rsidP="006A7F9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\ي</w:t>
            </w:r>
            <w:r w:rsidR="006A7F94">
              <w:rPr>
                <w:rFonts w:cs="Simplified Arabic" w:hint="cs"/>
                <w:sz w:val="28"/>
                <w:szCs w:val="28"/>
                <w:rtl/>
              </w:rPr>
              <w:t>قدر اهمية الريادة والابتكار للمشاريع</w:t>
            </w:r>
          </w:p>
          <w:p w:rsidR="006A7F94" w:rsidRPr="006A7F94" w:rsidRDefault="0077515B" w:rsidP="006A7F9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6A7F94">
              <w:rPr>
                <w:rFonts w:cs="Simplified Arabic" w:hint="cs"/>
                <w:sz w:val="28"/>
                <w:szCs w:val="28"/>
                <w:rtl/>
              </w:rPr>
              <w:t xml:space="preserve">عرف مفهوم المرونه والتكيف في المشاريع الريادية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الكتاب المدرسي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7470F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السبورة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التدريس المباشر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أسئلة وأجوبة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التعلم من خلال النشاط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تنفيذ الانشطة في الكتاب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أشعر بالرضا عن 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التحديات :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مقترحات :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</w:tc>
      </w:tr>
    </w:tbl>
    <w:p w:rsidR="00734A65" w:rsidRPr="00734A65" w:rsidRDefault="00734A65" w:rsidP="00734A65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  <w:rtl/>
        </w:rPr>
        <w:br w:type="page"/>
      </w:r>
      <w:r w:rsidRPr="00734A65">
        <w:rPr>
          <w:rFonts w:cs="Simplified Arabic" w:hint="cs"/>
          <w:b/>
          <w:bCs/>
          <w:sz w:val="28"/>
          <w:szCs w:val="28"/>
          <w:rtl/>
        </w:rPr>
        <w:lastRenderedPageBreak/>
        <w:t>الخطة الفصلية</w:t>
      </w:r>
    </w:p>
    <w:p w:rsidR="00734A65" w:rsidRPr="00734A65" w:rsidRDefault="00734A65" w:rsidP="008978E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الصف / المستوى : </w:t>
      </w:r>
      <w:r w:rsidR="008978E5">
        <w:rPr>
          <w:rFonts w:cs="Simplified Arabic" w:hint="cs"/>
          <w:b/>
          <w:bCs/>
          <w:sz w:val="28"/>
          <w:szCs w:val="28"/>
          <w:rtl/>
        </w:rPr>
        <w:t>التاسع</w:t>
      </w: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الفصل الدراسي الأول   </w:t>
      </w: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734A65" w:rsidRPr="00734A65" w:rsidRDefault="00734A65" w:rsidP="00695017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>المبحث : تربية مهنية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عنوان الوحدة : </w:t>
      </w:r>
      <w:r w:rsidR="00695017">
        <w:rPr>
          <w:rFonts w:cs="Simplified Arabic" w:hint="cs"/>
          <w:b/>
          <w:bCs/>
          <w:sz w:val="28"/>
          <w:szCs w:val="28"/>
          <w:rtl/>
        </w:rPr>
        <w:t>المهارات الزراعية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عدد الدروس :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="00695017">
        <w:rPr>
          <w:rFonts w:cs="Simplified Arabic" w:hint="cs"/>
          <w:b/>
          <w:bCs/>
          <w:sz w:val="28"/>
          <w:szCs w:val="28"/>
          <w:rtl/>
        </w:rPr>
        <w:t>3</w:t>
      </w: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الصفحات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="00695017">
        <w:rPr>
          <w:rFonts w:cs="Simplified Arabic" w:hint="cs"/>
          <w:b/>
          <w:bCs/>
          <w:sz w:val="28"/>
          <w:szCs w:val="28"/>
          <w:rtl/>
        </w:rPr>
        <w:t>78-99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    عدد الحصص : </w:t>
      </w:r>
      <w:r w:rsidR="00695017">
        <w:rPr>
          <w:rFonts w:cs="Simplified Arabic" w:hint="cs"/>
          <w:b/>
          <w:bCs/>
          <w:sz w:val="28"/>
          <w:szCs w:val="28"/>
          <w:rtl/>
        </w:rPr>
        <w:t>6</w:t>
      </w: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>الفترة الزمنية : من :</w:t>
      </w:r>
      <w:r w:rsidR="00695017">
        <w:rPr>
          <w:rFonts w:cs="Simplified Arabic" w:hint="cs"/>
          <w:b/>
          <w:bCs/>
          <w:sz w:val="28"/>
          <w:szCs w:val="28"/>
          <w:rtl/>
        </w:rPr>
        <w:t>10/11-1/12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734A65" w:rsidRPr="00734A65" w:rsidTr="00734A65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المواد والتجهيزات ( مصادر التعلم 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734A65" w:rsidRPr="00734A65" w:rsidTr="00734A65">
        <w:trPr>
          <w:trHeight w:val="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734A65" w:rsidRPr="00734A65" w:rsidTr="00734A65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Default="0077515B" w:rsidP="0094683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946837">
              <w:rPr>
                <w:rFonts w:cs="Simplified Arabic" w:hint="cs"/>
                <w:sz w:val="28"/>
                <w:szCs w:val="28"/>
                <w:rtl/>
              </w:rPr>
              <w:t>تعرف مفهوم الاشجار المثمرة /الري/ الاسمدة</w:t>
            </w:r>
          </w:p>
          <w:p w:rsidR="00946837" w:rsidRDefault="0077515B" w:rsidP="0094683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946837">
              <w:rPr>
                <w:rFonts w:cs="Simplified Arabic" w:hint="cs"/>
                <w:sz w:val="28"/>
                <w:szCs w:val="28"/>
                <w:rtl/>
              </w:rPr>
              <w:t xml:space="preserve">تعرف انواع الاشجار المثمرة </w:t>
            </w:r>
          </w:p>
          <w:p w:rsidR="00946837" w:rsidRDefault="0077515B" w:rsidP="0094683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946837">
              <w:rPr>
                <w:rFonts w:cs="Simplified Arabic" w:hint="cs"/>
                <w:sz w:val="28"/>
                <w:szCs w:val="28"/>
                <w:rtl/>
              </w:rPr>
              <w:t>تعرف طرق خدمة الاشجار المثمره</w:t>
            </w:r>
          </w:p>
          <w:p w:rsidR="00D47D72" w:rsidRDefault="0077515B" w:rsidP="0094683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D47D72">
              <w:rPr>
                <w:rFonts w:cs="Simplified Arabic" w:hint="cs"/>
                <w:sz w:val="28"/>
                <w:szCs w:val="28"/>
                <w:rtl/>
              </w:rPr>
              <w:t>تعرف طرق ري الاشجار</w:t>
            </w:r>
          </w:p>
          <w:p w:rsidR="00D47D72" w:rsidRDefault="0077515B" w:rsidP="0094683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D47D72">
              <w:rPr>
                <w:rFonts w:cs="Simplified Arabic" w:hint="cs"/>
                <w:sz w:val="28"/>
                <w:szCs w:val="28"/>
                <w:rtl/>
              </w:rPr>
              <w:t>تعرف اهداف عملية التقليم للاشجار</w:t>
            </w:r>
          </w:p>
          <w:p w:rsidR="00D47D72" w:rsidRDefault="0077515B" w:rsidP="0094683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D47D72">
              <w:rPr>
                <w:rFonts w:cs="Simplified Arabic" w:hint="cs"/>
                <w:sz w:val="28"/>
                <w:szCs w:val="28"/>
                <w:rtl/>
              </w:rPr>
              <w:t>تعرف ادوات التقليم للاشجار المثمره</w:t>
            </w:r>
          </w:p>
          <w:p w:rsidR="00D47D72" w:rsidRDefault="0077515B" w:rsidP="0094683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D47D72">
              <w:rPr>
                <w:rFonts w:cs="Simplified Arabic" w:hint="cs"/>
                <w:sz w:val="28"/>
                <w:szCs w:val="28"/>
                <w:rtl/>
              </w:rPr>
              <w:t>تعرف انواع التقليم للاشجار</w:t>
            </w:r>
          </w:p>
          <w:p w:rsidR="00D47D72" w:rsidRDefault="0077515B" w:rsidP="0094683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D47D72">
              <w:rPr>
                <w:rFonts w:cs="Simplified Arabic" w:hint="cs"/>
                <w:sz w:val="28"/>
                <w:szCs w:val="28"/>
                <w:rtl/>
              </w:rPr>
              <w:t>تعرف النباتات الطبية</w:t>
            </w:r>
          </w:p>
          <w:p w:rsidR="00D47D72" w:rsidRDefault="0077515B" w:rsidP="0094683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D47D72">
              <w:rPr>
                <w:rFonts w:cs="Simplified Arabic" w:hint="cs"/>
                <w:sz w:val="28"/>
                <w:szCs w:val="28"/>
                <w:rtl/>
              </w:rPr>
              <w:t xml:space="preserve">تعرف فوائد النباتات الطبية </w:t>
            </w:r>
          </w:p>
          <w:p w:rsidR="00D47D72" w:rsidRPr="00946837" w:rsidRDefault="00D47D72" w:rsidP="00946837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 xml:space="preserve">زراعة بعض النباتات الطبية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D47D72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الكتاب المدرسي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D47D72" w:rsidP="00061F92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الحديقة المدرسية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السبورة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التدريس المباشر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أسئلة وأجوبة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التعلم من خلال النشاط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تنفيذ الانشطة في الكتاب</w:t>
            </w:r>
          </w:p>
          <w:p w:rsidR="00946837" w:rsidRDefault="00946837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 84</w:t>
            </w:r>
          </w:p>
          <w:p w:rsidR="00D47D72" w:rsidRPr="00734A65" w:rsidRDefault="00D47D72" w:rsidP="00734A65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ص95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أشعر بالرضا عن 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التحديات :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مقترحات :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</w:tc>
      </w:tr>
    </w:tbl>
    <w:p w:rsidR="00734A65" w:rsidRDefault="00734A65">
      <w:pPr>
        <w:bidi w:val="0"/>
        <w:rPr>
          <w:rFonts w:cs="Simplified Arabic"/>
          <w:b/>
          <w:bCs/>
          <w:sz w:val="28"/>
          <w:szCs w:val="28"/>
          <w:rtl/>
        </w:rPr>
      </w:pPr>
    </w:p>
    <w:p w:rsidR="00002665" w:rsidRDefault="00002665" w:rsidP="005272EF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734A65" w:rsidRPr="00734A65" w:rsidRDefault="00734A65" w:rsidP="005272EF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>الخطة الفصلية</w:t>
      </w:r>
    </w:p>
    <w:p w:rsidR="00734A65" w:rsidRPr="00734A65" w:rsidRDefault="00734A65" w:rsidP="00486412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الصف / المستوى : </w:t>
      </w:r>
      <w:r w:rsidR="00486412">
        <w:rPr>
          <w:rFonts w:cs="Simplified Arabic" w:hint="cs"/>
          <w:b/>
          <w:bCs/>
          <w:sz w:val="28"/>
          <w:szCs w:val="28"/>
          <w:rtl/>
        </w:rPr>
        <w:t>التاسع</w:t>
      </w: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الفصل الدراسي : الفصل الدراسي الأول   </w:t>
      </w: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734A65" w:rsidRPr="00734A65" w:rsidRDefault="00734A65" w:rsidP="00486412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>المبحث : تربية مهنية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عنوان الوحدة : </w:t>
      </w:r>
      <w:r w:rsidR="00486412">
        <w:rPr>
          <w:rFonts w:cs="Simplified Arabic" w:hint="cs"/>
          <w:b/>
          <w:bCs/>
          <w:sz w:val="28"/>
          <w:szCs w:val="28"/>
          <w:rtl/>
        </w:rPr>
        <w:t>الاستخدام الامن للهواتف الذكية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عدد الدروس :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1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الصفحات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="00486412">
        <w:rPr>
          <w:rFonts w:cs="Simplified Arabic" w:hint="cs"/>
          <w:b/>
          <w:bCs/>
          <w:sz w:val="28"/>
          <w:szCs w:val="28"/>
          <w:rtl/>
        </w:rPr>
        <w:t>108-110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    عدد الحصص : </w:t>
      </w:r>
      <w:r w:rsidR="00486412">
        <w:rPr>
          <w:rFonts w:cs="Simplified Arabic" w:hint="cs"/>
          <w:b/>
          <w:bCs/>
          <w:sz w:val="28"/>
          <w:szCs w:val="28"/>
          <w:rtl/>
        </w:rPr>
        <w:t>2</w:t>
      </w: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>الفترة الزمنية : من :</w:t>
      </w:r>
      <w:r w:rsidR="00486412">
        <w:rPr>
          <w:rFonts w:cs="Simplified Arabic" w:hint="cs"/>
          <w:b/>
          <w:bCs/>
          <w:sz w:val="28"/>
          <w:szCs w:val="28"/>
          <w:rtl/>
        </w:rPr>
        <w:t>1/12-10/12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734A65" w:rsidRPr="00734A65" w:rsidTr="00734A65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المواد والتجهيزات ( مصادر التعلم 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734A65" w:rsidRPr="00734A65" w:rsidTr="00734A65">
        <w:trPr>
          <w:trHeight w:val="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734A65" w:rsidRPr="00734A65" w:rsidTr="00734A65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Default="0077515B" w:rsidP="00FF2729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FF2729">
              <w:rPr>
                <w:rFonts w:cs="Simplified Arabic" w:hint="cs"/>
                <w:sz w:val="28"/>
                <w:szCs w:val="28"/>
                <w:rtl/>
              </w:rPr>
              <w:t xml:space="preserve">تعرف مفهوم السلامة العامة / الاجهاد البصري / </w:t>
            </w:r>
          </w:p>
          <w:p w:rsidR="00FF2729" w:rsidRDefault="00FF2729" w:rsidP="00FF2729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الوعي باهمية السلامة العامة</w:t>
            </w:r>
          </w:p>
          <w:p w:rsidR="00FF2729" w:rsidRDefault="00FF2729" w:rsidP="00FF2729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تراعي قواعد السلامة اثناء اسنخدام الاجهزة الالكترونية</w:t>
            </w:r>
          </w:p>
          <w:p w:rsidR="00FF2729" w:rsidRPr="00FF2729" w:rsidRDefault="0077515B" w:rsidP="00FF2729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FF2729">
              <w:rPr>
                <w:rFonts w:cs="Simplified Arabic" w:hint="cs"/>
                <w:sz w:val="28"/>
                <w:szCs w:val="28"/>
                <w:rtl/>
              </w:rPr>
              <w:t>تعرف القواعد السليمة عند استخدام الاجهزة الاكترونية في الاماكن المظلمة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A91002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مشغل المهني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الكتاب المدرسي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البطاقات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السبورة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التدريس المباشر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أسئلة وأجوبة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التعلم من خلال النشاط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تنفيذ الانشطة في الكتاب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أشعر بالرضا عن 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التحديات :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مقترحات :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</w:tc>
      </w:tr>
    </w:tbl>
    <w:p w:rsidR="00734A65" w:rsidRPr="00734A65" w:rsidRDefault="00734A65" w:rsidP="00734A65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  <w:rtl/>
        </w:rPr>
        <w:br w:type="page"/>
      </w:r>
      <w:r w:rsidRPr="00734A65">
        <w:rPr>
          <w:rFonts w:cs="Simplified Arabic" w:hint="cs"/>
          <w:b/>
          <w:bCs/>
          <w:sz w:val="28"/>
          <w:szCs w:val="28"/>
          <w:rtl/>
        </w:rPr>
        <w:lastRenderedPageBreak/>
        <w:t>الخطة الفصلية</w:t>
      </w:r>
    </w:p>
    <w:p w:rsidR="00734A65" w:rsidRPr="00734A65" w:rsidRDefault="00734A65" w:rsidP="007930C6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الصف / المستوى : </w:t>
      </w:r>
      <w:r w:rsidR="007930C6">
        <w:rPr>
          <w:rFonts w:cs="Simplified Arabic" w:hint="cs"/>
          <w:b/>
          <w:bCs/>
          <w:sz w:val="28"/>
          <w:szCs w:val="28"/>
          <w:rtl/>
        </w:rPr>
        <w:t>التاسع</w:t>
      </w: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="005272EF">
        <w:rPr>
          <w:rFonts w:cs="Simplified Arabic" w:hint="cs"/>
          <w:b/>
          <w:bCs/>
          <w:sz w:val="28"/>
          <w:szCs w:val="28"/>
          <w:rtl/>
        </w:rPr>
        <w:t xml:space="preserve">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 xml:space="preserve">الفصل الدراسي : الفصل الدراسي الأول   </w:t>
      </w: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</w:t>
      </w:r>
    </w:p>
    <w:p w:rsidR="00734A65" w:rsidRPr="00734A65" w:rsidRDefault="00734A65" w:rsidP="007930C6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>المبحث : تربية مهنية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عنوان الوحدة : </w:t>
      </w:r>
      <w:r w:rsidR="007930C6">
        <w:rPr>
          <w:rFonts w:cs="Simplified Arabic" w:hint="cs"/>
          <w:b/>
          <w:bCs/>
          <w:sz w:val="28"/>
          <w:szCs w:val="28"/>
          <w:rtl/>
        </w:rPr>
        <w:t>المهن العاملة في السياحة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عدد الدروس :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="007930C6">
        <w:rPr>
          <w:rFonts w:cs="Simplified Arabic" w:hint="cs"/>
          <w:b/>
          <w:bCs/>
          <w:sz w:val="28"/>
          <w:szCs w:val="28"/>
          <w:rtl/>
        </w:rPr>
        <w:t>2</w:t>
      </w: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الصفحات </w:t>
      </w:r>
      <w:r w:rsidR="007930C6">
        <w:rPr>
          <w:rFonts w:cs="Simplified Arabic" w:hint="cs"/>
          <w:b/>
          <w:bCs/>
          <w:sz w:val="28"/>
          <w:szCs w:val="28"/>
          <w:rtl/>
        </w:rPr>
        <w:t>118-131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 xml:space="preserve">      عدد الحصص : 4</w:t>
      </w: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p w:rsidR="00734A65" w:rsidRPr="00734A65" w:rsidRDefault="00734A65" w:rsidP="00734A65">
      <w:pPr>
        <w:spacing w:line="216" w:lineRule="auto"/>
        <w:rPr>
          <w:rFonts w:cs="Simplified Arabic"/>
          <w:b/>
          <w:bCs/>
          <w:sz w:val="28"/>
          <w:szCs w:val="28"/>
          <w:rtl/>
        </w:rPr>
      </w:pPr>
      <w:r w:rsidRPr="00734A65">
        <w:rPr>
          <w:rFonts w:cs="Simplified Arabic" w:hint="cs"/>
          <w:b/>
          <w:bCs/>
          <w:sz w:val="28"/>
          <w:szCs w:val="28"/>
          <w:rtl/>
        </w:rPr>
        <w:t xml:space="preserve">                           </w:t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</w:r>
      <w:r w:rsidRPr="00734A65">
        <w:rPr>
          <w:rFonts w:cs="Simplified Arabic" w:hint="cs"/>
          <w:b/>
          <w:bCs/>
          <w:sz w:val="28"/>
          <w:szCs w:val="28"/>
          <w:rtl/>
        </w:rPr>
        <w:tab/>
        <w:t>الفترة الزمنية : من :</w:t>
      </w:r>
      <w:r w:rsidR="007930C6">
        <w:rPr>
          <w:rFonts w:cs="Simplified Arabic" w:hint="cs"/>
          <w:b/>
          <w:bCs/>
          <w:sz w:val="28"/>
          <w:szCs w:val="28"/>
          <w:rtl/>
        </w:rPr>
        <w:t>10/12-نهاية الفصل</w:t>
      </w:r>
    </w:p>
    <w:tbl>
      <w:tblPr>
        <w:bidiVisual/>
        <w:tblW w:w="1524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3969"/>
        <w:gridCol w:w="1872"/>
        <w:gridCol w:w="2285"/>
        <w:gridCol w:w="1821"/>
        <w:gridCol w:w="1589"/>
        <w:gridCol w:w="1653"/>
        <w:gridCol w:w="2056"/>
      </w:tblGrid>
      <w:tr w:rsidR="00734A65" w:rsidRPr="00734A65" w:rsidTr="00734A65">
        <w:trPr>
          <w:trHeight w:val="2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النتاجات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المواد والتجهيزات ( مصادر التعلم )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أنشطة مرافقة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734A65" w:rsidRPr="00734A65" w:rsidTr="00734A65">
        <w:trPr>
          <w:trHeight w:val="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A65" w:rsidRPr="00734A65" w:rsidRDefault="00734A65" w:rsidP="00734A65">
            <w:pPr>
              <w:bidi w:val="0"/>
              <w:rPr>
                <w:rFonts w:cs="Simplified Arabic"/>
                <w:b/>
                <w:bCs/>
                <w:sz w:val="28"/>
                <w:szCs w:val="28"/>
                <w:lang w:eastAsia="ar-SA"/>
              </w:rPr>
            </w:pPr>
          </w:p>
        </w:tc>
      </w:tr>
      <w:tr w:rsidR="00734A65" w:rsidRPr="00734A65" w:rsidTr="00734A65">
        <w:trPr>
          <w:trHeight w:val="54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Default="0077515B" w:rsidP="00CC015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CC0154">
              <w:rPr>
                <w:rFonts w:cs="Simplified Arabic" w:hint="cs"/>
                <w:sz w:val="28"/>
                <w:szCs w:val="28"/>
                <w:rtl/>
              </w:rPr>
              <w:t xml:space="preserve">تهرف مفهوم الايواء / الضيافة </w:t>
            </w:r>
          </w:p>
          <w:p w:rsidR="0079340E" w:rsidRDefault="0077515B" w:rsidP="00CC015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79340E">
              <w:rPr>
                <w:rFonts w:cs="Simplified Arabic" w:hint="cs"/>
                <w:sz w:val="28"/>
                <w:szCs w:val="28"/>
                <w:rtl/>
              </w:rPr>
              <w:t xml:space="preserve">تعرف السفر والسياحة </w:t>
            </w:r>
          </w:p>
          <w:p w:rsidR="00CC0154" w:rsidRDefault="0077515B" w:rsidP="00CC015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CC0154">
              <w:rPr>
                <w:rFonts w:cs="Simplified Arabic" w:hint="cs"/>
                <w:sz w:val="28"/>
                <w:szCs w:val="28"/>
                <w:rtl/>
              </w:rPr>
              <w:t>تعرف المهن العاملة في قطاع الضيافة والفنادق</w:t>
            </w:r>
            <w:r w:rsidR="0079340E">
              <w:rPr>
                <w:rFonts w:cs="Simplified Arabic" w:hint="cs"/>
                <w:sz w:val="28"/>
                <w:szCs w:val="28"/>
                <w:rtl/>
              </w:rPr>
              <w:t xml:space="preserve"> والمطاعم</w:t>
            </w:r>
          </w:p>
          <w:p w:rsidR="0079340E" w:rsidRDefault="0077515B" w:rsidP="00CC015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79340E">
              <w:rPr>
                <w:rFonts w:cs="Simplified Arabic" w:hint="cs"/>
                <w:sz w:val="28"/>
                <w:szCs w:val="28"/>
                <w:rtl/>
              </w:rPr>
              <w:t>تعرف المهن العاملة في قطاع السفر والسياحة</w:t>
            </w:r>
          </w:p>
          <w:p w:rsidR="0079340E" w:rsidRDefault="0077515B" w:rsidP="00CC015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79340E">
              <w:rPr>
                <w:rFonts w:cs="Simplified Arabic" w:hint="cs"/>
                <w:sz w:val="28"/>
                <w:szCs w:val="28"/>
                <w:rtl/>
              </w:rPr>
              <w:t xml:space="preserve">تعرف مسؤوليات المرشد السياحي ومنظم الرحلات </w:t>
            </w:r>
          </w:p>
          <w:p w:rsidR="0079340E" w:rsidRDefault="0077515B" w:rsidP="00CC015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79340E">
              <w:rPr>
                <w:rFonts w:cs="Simplified Arabic" w:hint="cs"/>
                <w:sz w:val="28"/>
                <w:szCs w:val="28"/>
                <w:rtl/>
              </w:rPr>
              <w:t>تعرف مفهوم المضيف ومسؤولياته</w:t>
            </w:r>
          </w:p>
          <w:p w:rsidR="00CC0154" w:rsidRDefault="0077515B" w:rsidP="00CC015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79340E">
              <w:rPr>
                <w:rFonts w:cs="Simplified Arabic" w:hint="cs"/>
                <w:sz w:val="28"/>
                <w:szCs w:val="28"/>
                <w:rtl/>
              </w:rPr>
              <w:t>تعرف مسؤو</w:t>
            </w:r>
            <w:r w:rsidR="00CC0154">
              <w:rPr>
                <w:rFonts w:cs="Simplified Arabic" w:hint="cs"/>
                <w:sz w:val="28"/>
                <w:szCs w:val="28"/>
                <w:rtl/>
              </w:rPr>
              <w:t xml:space="preserve">ليات </w:t>
            </w:r>
            <w:r w:rsidR="0079340E">
              <w:rPr>
                <w:rFonts w:cs="Simplified Arabic" w:hint="cs"/>
                <w:sz w:val="28"/>
                <w:szCs w:val="28"/>
                <w:rtl/>
              </w:rPr>
              <w:t>كل قسم بالفندق</w:t>
            </w:r>
          </w:p>
          <w:p w:rsidR="0079340E" w:rsidRPr="00CC0154" w:rsidRDefault="0077515B" w:rsidP="00CC0154">
            <w:pPr>
              <w:pStyle w:val="a6"/>
              <w:numPr>
                <w:ilvl w:val="0"/>
                <w:numId w:val="20"/>
              </w:numPr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ي</w:t>
            </w:r>
            <w:r w:rsidR="0079340E">
              <w:rPr>
                <w:rFonts w:cs="Simplified Arabic" w:hint="cs"/>
                <w:sz w:val="28"/>
                <w:szCs w:val="28"/>
                <w:rtl/>
              </w:rPr>
              <w:t>قدر اهمية المهن العاملة بالفنادق والمطاعم للجتمع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 xml:space="preserve">الإنترنت 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الكتاب المدرسي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البطاقات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السبورة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التدريس المباشر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أسئلة وأجوبة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التعلم من خلال النشاط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التقويم المعتمد على الأداء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الأداء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الملاحظة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( التلقائية )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سلم التقدير العددي</w:t>
            </w: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</w:p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قائمة الشطب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65" w:rsidRPr="00734A65" w:rsidRDefault="00734A65" w:rsidP="00734A65">
            <w:pPr>
              <w:spacing w:line="216" w:lineRule="auto"/>
              <w:jc w:val="center"/>
              <w:rPr>
                <w:rFonts w:cs="Simplified Arabic"/>
                <w:sz w:val="28"/>
                <w:szCs w:val="28"/>
                <w:rtl/>
                <w:lang w:eastAsia="ar-SA"/>
              </w:rPr>
            </w:pP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تنفيذ الانشطة في الكتاب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  <w:lang w:eastAsia="ar-SA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أشعر بالرضا عن 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التحديات :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- مقترحات :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rtl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  <w:p w:rsidR="00734A65" w:rsidRPr="00734A65" w:rsidRDefault="00734A65" w:rsidP="00734A65">
            <w:pPr>
              <w:spacing w:line="216" w:lineRule="auto"/>
              <w:rPr>
                <w:rFonts w:cs="Simplified Arabic"/>
                <w:sz w:val="28"/>
                <w:szCs w:val="28"/>
                <w:lang w:eastAsia="ar-SA"/>
              </w:rPr>
            </w:pPr>
            <w:r w:rsidRPr="00734A65">
              <w:rPr>
                <w:rFonts w:cs="Simplified Arabic" w:hint="cs"/>
                <w:sz w:val="28"/>
                <w:szCs w:val="28"/>
                <w:rtl/>
              </w:rPr>
              <w:t>..................</w:t>
            </w:r>
          </w:p>
        </w:tc>
      </w:tr>
    </w:tbl>
    <w:p w:rsidR="00734A65" w:rsidRDefault="00734A65">
      <w:pPr>
        <w:bidi w:val="0"/>
        <w:rPr>
          <w:rFonts w:cs="Simplified Arabic"/>
          <w:b/>
          <w:bCs/>
          <w:sz w:val="28"/>
          <w:szCs w:val="28"/>
          <w:rtl/>
        </w:rPr>
      </w:pPr>
    </w:p>
    <w:p w:rsidR="00FC79E5" w:rsidRDefault="00FC79E5" w:rsidP="00FC79E5">
      <w:pPr>
        <w:bidi w:val="0"/>
        <w:rPr>
          <w:rFonts w:cs="Simplified Arabic"/>
          <w:b/>
          <w:bCs/>
          <w:sz w:val="28"/>
          <w:szCs w:val="28"/>
          <w:rtl/>
        </w:rPr>
      </w:pPr>
    </w:p>
    <w:p w:rsidR="00FC79E5" w:rsidRDefault="00FC79E5" w:rsidP="00FC79E5">
      <w:pPr>
        <w:bidi w:val="0"/>
        <w:rPr>
          <w:rFonts w:cs="Simplified Arabic"/>
          <w:b/>
          <w:bCs/>
          <w:sz w:val="28"/>
          <w:szCs w:val="28"/>
          <w:rtl/>
        </w:rPr>
      </w:pPr>
    </w:p>
    <w:p w:rsidR="00F85478" w:rsidRDefault="00F85478" w:rsidP="00734A65">
      <w:pPr>
        <w:tabs>
          <w:tab w:val="left" w:pos="6064"/>
          <w:tab w:val="center" w:pos="7132"/>
        </w:tabs>
        <w:spacing w:line="216" w:lineRule="auto"/>
        <w:jc w:val="center"/>
        <w:rPr>
          <w:rFonts w:cs="Simplified Arabic"/>
          <w:b/>
          <w:bCs/>
          <w:sz w:val="28"/>
          <w:szCs w:val="28"/>
          <w:rtl/>
        </w:rPr>
      </w:pPr>
    </w:p>
    <w:p w:rsidR="00FC79E5" w:rsidRDefault="00FC79E5" w:rsidP="00FC79E5">
      <w:pPr>
        <w:pStyle w:val="3"/>
        <w:rPr>
          <w:rtl/>
        </w:rPr>
      </w:pPr>
      <w:r>
        <w:rPr>
          <w:rFonts w:hint="cs"/>
          <w:rtl/>
        </w:rPr>
        <w:t>تحليل محتوى</w:t>
      </w:r>
    </w:p>
    <w:p w:rsidR="00FC79E5" w:rsidRPr="009B1732" w:rsidRDefault="00FC79E5" w:rsidP="00FC79E5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</w:t>
      </w: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 xml:space="preserve"> : 1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الصف/المحتوى:-التاسع </w:t>
      </w:r>
      <w:r>
        <w:rPr>
          <w:rFonts w:hint="cs"/>
          <w:b/>
          <w:bCs/>
          <w:rtl/>
        </w:rPr>
        <w:tab/>
        <w:t xml:space="preserve">                     عنوان الوحدة:- خدمة المجتمع                                                  الصفحات  (     6-15         )</w:t>
      </w:r>
    </w:p>
    <w:tbl>
      <w:tblPr>
        <w:bidiVisual/>
        <w:tblW w:w="15138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2"/>
        <w:gridCol w:w="3086"/>
        <w:gridCol w:w="3877"/>
        <w:gridCol w:w="1753"/>
        <w:gridCol w:w="1992"/>
        <w:gridCol w:w="3138"/>
      </w:tblGrid>
      <w:tr w:rsidR="00FC79E5" w:rsidTr="008B1523">
        <w:trPr>
          <w:trHeight w:val="1216"/>
        </w:trPr>
        <w:tc>
          <w:tcPr>
            <w:tcW w:w="129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86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877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53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9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138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FC79E5" w:rsidTr="008B1523">
        <w:trPr>
          <w:cantSplit/>
          <w:trHeight w:val="6321"/>
        </w:trPr>
        <w:tc>
          <w:tcPr>
            <w:tcW w:w="1292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المهارات الحياتية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تقديم أفكار تسهم في خدمة المجتمع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rtl/>
              </w:rPr>
              <w:t xml:space="preserve">التطوع في مشاريع تخدم المجتمع </w:t>
            </w:r>
          </w:p>
        </w:tc>
        <w:tc>
          <w:tcPr>
            <w:tcW w:w="3086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المبادرة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خدمة المجتمع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التطوعي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المواطنة الصالحة </w:t>
            </w:r>
          </w:p>
        </w:tc>
        <w:tc>
          <w:tcPr>
            <w:tcW w:w="3877" w:type="dxa"/>
          </w:tcPr>
          <w:p w:rsidR="00FC79E5" w:rsidRDefault="00FC79E5" w:rsidP="00FC79E5">
            <w:pPr>
              <w:numPr>
                <w:ilvl w:val="0"/>
                <w:numId w:val="22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خدمة المجتمع عمل انساني و دليل على المواطنة الصالحة و رقي الشعوب و تحضرها و يشمل أنشطة واسعة من الخدمات الاجتماعية الهادفة إلى تعزيز دور الفرد في تنمية المجتمع في المجالات كافة </w:t>
            </w:r>
          </w:p>
        </w:tc>
        <w:tc>
          <w:tcPr>
            <w:tcW w:w="1753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الجماعي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1992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الايجابية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الانتماء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المواطنة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التعاون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المسؤولية المجتمعية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المبادرة </w:t>
            </w:r>
          </w:p>
        </w:tc>
        <w:tc>
          <w:tcPr>
            <w:tcW w:w="3138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اعداد عرض تقديمي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عمل مبادرة مجتمعية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C79E5" w:rsidRDefault="00FC79E5" w:rsidP="00FC79E5">
      <w:pPr>
        <w:rPr>
          <w:rtl/>
        </w:rPr>
      </w:pPr>
    </w:p>
    <w:p w:rsidR="00FC79E5" w:rsidRPr="00511A54" w:rsidRDefault="00FC79E5" w:rsidP="00FC79E5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FC79E5" w:rsidRDefault="00FC79E5" w:rsidP="00FC79E5">
      <w:pPr>
        <w:pStyle w:val="3"/>
        <w:rPr>
          <w:rtl/>
        </w:rPr>
      </w:pPr>
      <w:r>
        <w:rPr>
          <w:rFonts w:hint="cs"/>
          <w:rtl/>
        </w:rPr>
        <w:lastRenderedPageBreak/>
        <w:t>تحليل محتوى</w:t>
      </w:r>
    </w:p>
    <w:p w:rsidR="00FC79E5" w:rsidRPr="009B1732" w:rsidRDefault="00FC79E5" w:rsidP="00FC79E5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</w:t>
      </w: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 xml:space="preserve"> : 2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الصف/المحتوى:- التاسع </w:t>
      </w:r>
      <w:r>
        <w:rPr>
          <w:rFonts w:hint="cs"/>
          <w:b/>
          <w:bCs/>
          <w:rtl/>
        </w:rPr>
        <w:tab/>
        <w:t xml:space="preserve">                     عنوان الوحدة:- الخياطة                                      الصفحات  (     16- 33)</w:t>
      </w:r>
    </w:p>
    <w:tbl>
      <w:tblPr>
        <w:bidiVisual/>
        <w:tblW w:w="14862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6"/>
        <w:gridCol w:w="2978"/>
        <w:gridCol w:w="3637"/>
        <w:gridCol w:w="1696"/>
        <w:gridCol w:w="2020"/>
        <w:gridCol w:w="3015"/>
      </w:tblGrid>
      <w:tr w:rsidR="00FC79E5" w:rsidTr="008B1523">
        <w:trPr>
          <w:trHeight w:val="723"/>
        </w:trPr>
        <w:tc>
          <w:tcPr>
            <w:tcW w:w="153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975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633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694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2018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10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FC79E5" w:rsidTr="008B1523">
        <w:trPr>
          <w:cantSplit/>
          <w:trHeight w:val="7250"/>
        </w:trPr>
        <w:tc>
          <w:tcPr>
            <w:tcW w:w="1268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الاقتصاد المنزلي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طريقة استعمال أدوات الخياطة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يعض الغرز اليدوية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Pr="009B1732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أنواع آلات الخياطة </w:t>
            </w:r>
          </w:p>
        </w:tc>
        <w:tc>
          <w:tcPr>
            <w:tcW w:w="3029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أدوات الخياطة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آلة الخياطة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آلة قطع النسيج الدوارة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أجزاء آلة الخياطة </w:t>
            </w:r>
          </w:p>
          <w:p w:rsidR="00FC79E5" w:rsidRPr="009B1732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الكشتبان</w:t>
            </w:r>
          </w:p>
        </w:tc>
        <w:tc>
          <w:tcPr>
            <w:tcW w:w="3716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 w:rsidRPr="009B1732">
              <w:rPr>
                <w:rFonts w:hint="cs"/>
                <w:b/>
                <w:bCs/>
                <w:rtl/>
              </w:rPr>
              <w:t>ت</w:t>
            </w:r>
            <w:r>
              <w:rPr>
                <w:rFonts w:hint="cs"/>
                <w:b/>
                <w:bCs/>
                <w:rtl/>
              </w:rPr>
              <w:t xml:space="preserve">تم عملية الخياطة بثلاث مراحل أساسية حتى يتحول القماش إلى ملابس و هي مرحلة القياس ثم القص واخيرا مرحلة الخياطة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Pr="009B1732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ينبغي قبل البدء في استخدام آلة الخياطة الرجوع  إلى كتيب الارشادات المرفق معها لقراءة المعلومات التي ترشدنا إلى تشغيل الآلة </w:t>
            </w:r>
          </w:p>
        </w:tc>
        <w:tc>
          <w:tcPr>
            <w:tcW w:w="1722" w:type="dxa"/>
          </w:tcPr>
          <w:p w:rsidR="00FC79E5" w:rsidRPr="009B1732" w:rsidRDefault="00FC79E5" w:rsidP="008B1523">
            <w:pPr>
              <w:rPr>
                <w:b/>
                <w:bCs/>
                <w:rtl/>
              </w:rPr>
            </w:pPr>
            <w:r w:rsidRPr="009B1732">
              <w:rPr>
                <w:rFonts w:hint="cs"/>
                <w:b/>
                <w:bCs/>
                <w:rtl/>
              </w:rPr>
              <w:t>الملاحظة</w:t>
            </w:r>
          </w:p>
          <w:p w:rsidR="00FC79E5" w:rsidRPr="009B1732" w:rsidRDefault="00FC79E5" w:rsidP="008B1523">
            <w:pPr>
              <w:rPr>
                <w:b/>
                <w:bCs/>
                <w:rtl/>
              </w:rPr>
            </w:pPr>
          </w:p>
          <w:p w:rsidR="00FC79E5" w:rsidRPr="009B1732" w:rsidRDefault="00FC79E5" w:rsidP="008B1523">
            <w:pPr>
              <w:rPr>
                <w:b/>
                <w:bCs/>
                <w:rtl/>
              </w:rPr>
            </w:pPr>
            <w:r w:rsidRPr="009B1732">
              <w:rPr>
                <w:rFonts w:hint="cs"/>
                <w:b/>
                <w:bCs/>
                <w:rtl/>
              </w:rPr>
              <w:t>العمل الجماعي</w:t>
            </w:r>
          </w:p>
          <w:p w:rsidR="00FC79E5" w:rsidRPr="009B1732" w:rsidRDefault="00FC79E5" w:rsidP="008B1523">
            <w:pPr>
              <w:rPr>
                <w:b/>
                <w:bCs/>
                <w:rtl/>
              </w:rPr>
            </w:pPr>
          </w:p>
          <w:p w:rsidR="00FC79E5" w:rsidRPr="009B1732" w:rsidRDefault="00FC79E5" w:rsidP="008B1523">
            <w:pPr>
              <w:rPr>
                <w:b/>
                <w:bCs/>
                <w:rtl/>
              </w:rPr>
            </w:pPr>
          </w:p>
          <w:p w:rsidR="00FC79E5" w:rsidRPr="009B1732" w:rsidRDefault="00FC79E5" w:rsidP="008B1523">
            <w:pPr>
              <w:rPr>
                <w:b/>
                <w:bCs/>
              </w:rPr>
            </w:pPr>
            <w:r w:rsidRPr="009B1732">
              <w:rPr>
                <w:rFonts w:hint="cs"/>
                <w:b/>
                <w:bCs/>
                <w:rtl/>
              </w:rPr>
              <w:t>التعاون</w:t>
            </w:r>
          </w:p>
        </w:tc>
        <w:tc>
          <w:tcPr>
            <w:tcW w:w="2046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 w:rsidRPr="009B1732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دقة و الاتقان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حب العمل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التعاون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الابداع</w:t>
            </w:r>
          </w:p>
          <w:p w:rsidR="00FC79E5" w:rsidRPr="009B1732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الريادة </w:t>
            </w:r>
          </w:p>
        </w:tc>
        <w:tc>
          <w:tcPr>
            <w:tcW w:w="3081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غرزة السراجة المتساوية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غرزة الحشو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غرزة السلسلة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اعادة تدوير قطع الملابس </w:t>
            </w:r>
          </w:p>
          <w:p w:rsidR="00FC79E5" w:rsidRPr="009B1732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تنفيذ درزة الماكينة على خطوة مستقيمة </w:t>
            </w:r>
          </w:p>
        </w:tc>
      </w:tr>
    </w:tbl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Pr="00511A54" w:rsidRDefault="00FC79E5" w:rsidP="00FC79E5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pStyle w:val="3"/>
        <w:rPr>
          <w:rtl/>
        </w:rPr>
      </w:pPr>
      <w:r>
        <w:rPr>
          <w:rFonts w:hint="cs"/>
          <w:rtl/>
        </w:rPr>
        <w:t>تحليل محتوى</w:t>
      </w:r>
    </w:p>
    <w:p w:rsidR="00FC79E5" w:rsidRPr="009B1732" w:rsidRDefault="00FC79E5" w:rsidP="00FC79E5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 xml:space="preserve"> :2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الصف/المحتوى:-التاسع </w:t>
      </w:r>
      <w:r>
        <w:rPr>
          <w:rFonts w:hint="cs"/>
          <w:b/>
          <w:bCs/>
          <w:rtl/>
        </w:rPr>
        <w:tab/>
        <w:t xml:space="preserve">                     عنوان الوحدة:- صحة الغذاء و سلامته                         الصفحات  (     34- 49 )</w:t>
      </w:r>
    </w:p>
    <w:tbl>
      <w:tblPr>
        <w:bidiVisual/>
        <w:tblW w:w="14790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3"/>
        <w:gridCol w:w="3014"/>
        <w:gridCol w:w="3788"/>
        <w:gridCol w:w="1713"/>
        <w:gridCol w:w="1946"/>
        <w:gridCol w:w="3066"/>
      </w:tblGrid>
      <w:tr w:rsidR="00FC79E5" w:rsidTr="008B1523">
        <w:trPr>
          <w:trHeight w:val="581"/>
        </w:trPr>
        <w:tc>
          <w:tcPr>
            <w:tcW w:w="1263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14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88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13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46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66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FC79E5" w:rsidTr="008B1523">
        <w:trPr>
          <w:cantSplit/>
          <w:trHeight w:val="7226"/>
        </w:trPr>
        <w:tc>
          <w:tcPr>
            <w:tcW w:w="1263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الاقتصاد المنزلي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تحديد أنواع فساد الأغذية و أسبابها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معرفة بعض الأمراض المنقولة بالغذاء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Pr="009B1732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معرفة أهم المضافات الغذائية و استخداماتها </w:t>
            </w:r>
          </w:p>
        </w:tc>
        <w:tc>
          <w:tcPr>
            <w:tcW w:w="3014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فساد الأغذية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الفساد الحيوي</w:t>
            </w:r>
          </w:p>
          <w:p w:rsidR="00FC79E5" w:rsidRPr="009B1732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المضافات الغذائية </w:t>
            </w:r>
          </w:p>
        </w:tc>
        <w:tc>
          <w:tcPr>
            <w:tcW w:w="3788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 w:rsidRPr="009B1732">
              <w:rPr>
                <w:rFonts w:hint="cs"/>
                <w:b/>
                <w:bCs/>
                <w:rtl/>
              </w:rPr>
              <w:t>ت</w:t>
            </w:r>
            <w:r>
              <w:rPr>
                <w:rFonts w:hint="cs"/>
                <w:b/>
                <w:bCs/>
                <w:rtl/>
              </w:rPr>
              <w:t xml:space="preserve">سهم معرفة العوامل المسببة لفساد الأغذية في اتخاذ الاجراءات و التدابير المناسبة للحفاظ على الغذاء و الحد من تلفه و من ثم ضمان السلامة الغذائية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Pr="009B1732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المضافات الغذائية مواد تضاف إلى الأطعمة لتحسين نكهتها أو لحفظها أو لتحسين مظهرها و ملمسها </w:t>
            </w:r>
          </w:p>
        </w:tc>
        <w:tc>
          <w:tcPr>
            <w:tcW w:w="1713" w:type="dxa"/>
          </w:tcPr>
          <w:p w:rsidR="00FC79E5" w:rsidRPr="009B1732" w:rsidRDefault="00FC79E5" w:rsidP="008B1523">
            <w:pPr>
              <w:rPr>
                <w:b/>
                <w:bCs/>
                <w:rtl/>
              </w:rPr>
            </w:pPr>
            <w:r w:rsidRPr="009B1732">
              <w:rPr>
                <w:b/>
                <w:bCs/>
                <w:rtl/>
              </w:rPr>
              <w:t>الملاحظة</w:t>
            </w:r>
          </w:p>
          <w:p w:rsidR="00FC79E5" w:rsidRPr="009B1732" w:rsidRDefault="00FC79E5" w:rsidP="008B1523">
            <w:pPr>
              <w:rPr>
                <w:b/>
                <w:bCs/>
                <w:rtl/>
              </w:rPr>
            </w:pPr>
          </w:p>
          <w:p w:rsidR="00FC79E5" w:rsidRPr="009B1732" w:rsidRDefault="00FC79E5" w:rsidP="008B1523">
            <w:pPr>
              <w:rPr>
                <w:b/>
                <w:bCs/>
                <w:rtl/>
              </w:rPr>
            </w:pPr>
            <w:r w:rsidRPr="009B1732">
              <w:rPr>
                <w:b/>
                <w:bCs/>
                <w:rtl/>
              </w:rPr>
              <w:t>العمل الجماعي</w:t>
            </w:r>
          </w:p>
          <w:p w:rsidR="00FC79E5" w:rsidRPr="009B1732" w:rsidRDefault="00FC79E5" w:rsidP="008B1523">
            <w:pPr>
              <w:rPr>
                <w:b/>
                <w:bCs/>
                <w:rtl/>
              </w:rPr>
            </w:pPr>
          </w:p>
          <w:p w:rsidR="00FC79E5" w:rsidRPr="009B1732" w:rsidRDefault="00FC79E5" w:rsidP="008B1523">
            <w:pPr>
              <w:rPr>
                <w:b/>
                <w:bCs/>
                <w:rtl/>
              </w:rPr>
            </w:pPr>
          </w:p>
          <w:p w:rsidR="00FC79E5" w:rsidRPr="009B1732" w:rsidRDefault="00FC79E5" w:rsidP="008B1523">
            <w:pPr>
              <w:rPr>
                <w:b/>
                <w:bCs/>
              </w:rPr>
            </w:pPr>
            <w:r w:rsidRPr="009B1732">
              <w:rPr>
                <w:b/>
                <w:bCs/>
                <w:rtl/>
              </w:rPr>
              <w:t>التعاون</w:t>
            </w:r>
          </w:p>
        </w:tc>
        <w:tc>
          <w:tcPr>
            <w:tcW w:w="1946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 w:rsidRPr="009B1732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وعي الصحي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السلامة الغذائية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التنوع الغذائي </w:t>
            </w:r>
          </w:p>
          <w:p w:rsidR="00FC79E5" w:rsidRPr="009B1732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الاعتدال و التوازن </w:t>
            </w:r>
          </w:p>
          <w:p w:rsidR="00FC79E5" w:rsidRPr="009B1732" w:rsidRDefault="00FC79E5" w:rsidP="008B1523">
            <w:pPr>
              <w:rPr>
                <w:b/>
                <w:bCs/>
              </w:rPr>
            </w:pPr>
          </w:p>
        </w:tc>
        <w:tc>
          <w:tcPr>
            <w:tcW w:w="3066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فحص الأغذية حسّيا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قراءة بطاقة البيان لبعض المنتجات الأغذية</w:t>
            </w:r>
          </w:p>
          <w:p w:rsidR="00FC79E5" w:rsidRPr="009B1732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انتاج شراب البرتقال </w:t>
            </w:r>
          </w:p>
          <w:p w:rsidR="00FC79E5" w:rsidRPr="009B1732" w:rsidRDefault="00FC79E5" w:rsidP="008B1523">
            <w:pPr>
              <w:rPr>
                <w:b/>
                <w:bCs/>
              </w:rPr>
            </w:pPr>
          </w:p>
        </w:tc>
      </w:tr>
    </w:tbl>
    <w:p w:rsidR="00FC79E5" w:rsidRDefault="00FC79E5" w:rsidP="00FC79E5">
      <w:pPr>
        <w:rPr>
          <w:rtl/>
        </w:rPr>
      </w:pPr>
    </w:p>
    <w:p w:rsidR="00FC79E5" w:rsidRPr="00511A54" w:rsidRDefault="00FC79E5" w:rsidP="00FC79E5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FC79E5" w:rsidRPr="00440172" w:rsidRDefault="00FC79E5" w:rsidP="00FC79E5">
      <w:pPr>
        <w:rPr>
          <w:rtl/>
        </w:rPr>
      </w:pPr>
    </w:p>
    <w:p w:rsidR="00FC79E5" w:rsidRDefault="00FC79E5" w:rsidP="00FC79E5">
      <w:pPr>
        <w:pStyle w:val="3"/>
        <w:rPr>
          <w:rtl/>
        </w:rPr>
      </w:pPr>
      <w:r>
        <w:rPr>
          <w:rFonts w:hint="cs"/>
          <w:rtl/>
        </w:rPr>
        <w:t>تحليل محتوى</w:t>
      </w:r>
    </w:p>
    <w:p w:rsidR="00FC79E5" w:rsidRPr="009B1732" w:rsidRDefault="00FC79E5" w:rsidP="00FC79E5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</w:t>
      </w: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 xml:space="preserve"> :1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الصف/المحتوى:-التاسع</w:t>
      </w:r>
      <w:r>
        <w:rPr>
          <w:rFonts w:hint="cs"/>
          <w:b/>
          <w:bCs/>
          <w:rtl/>
        </w:rPr>
        <w:tab/>
        <w:t xml:space="preserve">                     عنوان الوحدة:- حقوق الأشخاص ذوي الاعاقة             الصفحات  (    50- 59)</w:t>
      </w:r>
    </w:p>
    <w:tbl>
      <w:tblPr>
        <w:bidiVisual/>
        <w:tblW w:w="14702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55"/>
        <w:gridCol w:w="2996"/>
        <w:gridCol w:w="3765"/>
        <w:gridCol w:w="1703"/>
        <w:gridCol w:w="1935"/>
        <w:gridCol w:w="3048"/>
      </w:tblGrid>
      <w:tr w:rsidR="00FC79E5" w:rsidTr="008B1523">
        <w:trPr>
          <w:trHeight w:val="439"/>
        </w:trPr>
        <w:tc>
          <w:tcPr>
            <w:tcW w:w="1255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2996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65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03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35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48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FC79E5" w:rsidTr="008B1523">
        <w:trPr>
          <w:cantSplit/>
          <w:trHeight w:val="7073"/>
        </w:trPr>
        <w:tc>
          <w:tcPr>
            <w:tcW w:w="1255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الاقتصاد المنزلي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التعامل مع الأطفال ذوي الاعاقة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حاجات الأطفال ذوي الاعاقة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96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الطفل ذو الاعاقة</w:t>
            </w:r>
          </w:p>
        </w:tc>
        <w:tc>
          <w:tcPr>
            <w:tcW w:w="3765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يمتلك الأطفال ذوو الاعاقة قدرات و مواهب قد تكون فريدة و يحتاجون إلى بيئة داعمة تساعدهم على تحقيق حاجات الطفل ذي الاعاقة مرفقا لنوع اعاقته </w:t>
            </w:r>
          </w:p>
        </w:tc>
        <w:tc>
          <w:tcPr>
            <w:tcW w:w="1703" w:type="dxa"/>
          </w:tcPr>
          <w:p w:rsidR="00FC79E5" w:rsidRPr="006D4D02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 w:rsidRPr="006D4D02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FC79E5" w:rsidRPr="006D4D02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6D4D02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 w:rsidRPr="006D4D02">
              <w:rPr>
                <w:b/>
                <w:bCs/>
                <w:sz w:val="28"/>
                <w:szCs w:val="28"/>
                <w:rtl/>
              </w:rPr>
              <w:t>العمل الجماعي</w:t>
            </w:r>
          </w:p>
          <w:p w:rsidR="00FC79E5" w:rsidRPr="006D4D02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6D4D02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AD7F24" w:rsidRDefault="00FC79E5" w:rsidP="008B1523">
            <w:pPr>
              <w:rPr>
                <w:b/>
                <w:bCs/>
                <w:sz w:val="28"/>
                <w:szCs w:val="28"/>
              </w:rPr>
            </w:pPr>
            <w:r w:rsidRPr="006D4D02">
              <w:rPr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1935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الاحترام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العدالة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المساواة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التمكين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التعاطف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الاندماج الاجتماعي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تقبل التنوع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48" w:type="dxa"/>
          </w:tcPr>
          <w:p w:rsidR="00FC79E5" w:rsidRPr="000D0ACC" w:rsidRDefault="00FC79E5" w:rsidP="00FC79E5">
            <w:pPr>
              <w:numPr>
                <w:ilvl w:val="0"/>
                <w:numId w:val="2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عمل مطوية توعوية بكيفية التعامل مع ذوي الاعاقة </w:t>
            </w:r>
          </w:p>
        </w:tc>
      </w:tr>
    </w:tbl>
    <w:p w:rsidR="00FC79E5" w:rsidRDefault="00FC79E5" w:rsidP="00FC79E5">
      <w:pPr>
        <w:rPr>
          <w:rtl/>
        </w:rPr>
      </w:pPr>
    </w:p>
    <w:p w:rsidR="00FC79E5" w:rsidRPr="00511A54" w:rsidRDefault="00FC79E5" w:rsidP="00FC79E5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pStyle w:val="3"/>
        <w:rPr>
          <w:rtl/>
        </w:rPr>
      </w:pPr>
      <w:r>
        <w:rPr>
          <w:rFonts w:hint="cs"/>
          <w:rtl/>
        </w:rPr>
        <w:t>تحليل محتوى</w:t>
      </w:r>
    </w:p>
    <w:p w:rsidR="00FC79E5" w:rsidRPr="009B1732" w:rsidRDefault="00FC79E5" w:rsidP="00FC79E5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</w:t>
      </w: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 xml:space="preserve"> :3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الصف/المحتوى:-التاسع                      عنوان الوحدة:-  مخطط العمل التجاري                         الصفحات  (     60- 77 )</w:t>
      </w:r>
    </w:p>
    <w:tbl>
      <w:tblPr>
        <w:bidiVisual/>
        <w:tblW w:w="14834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2"/>
        <w:gridCol w:w="3017"/>
        <w:gridCol w:w="3799"/>
        <w:gridCol w:w="1719"/>
        <w:gridCol w:w="1952"/>
        <w:gridCol w:w="3075"/>
      </w:tblGrid>
      <w:tr w:rsidR="00FC79E5" w:rsidTr="008B1523">
        <w:trPr>
          <w:trHeight w:val="1434"/>
        </w:trPr>
        <w:tc>
          <w:tcPr>
            <w:tcW w:w="127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17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99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19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5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75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FC79E5" w:rsidTr="008B1523">
        <w:trPr>
          <w:cantSplit/>
          <w:trHeight w:val="5520"/>
        </w:trPr>
        <w:tc>
          <w:tcPr>
            <w:tcW w:w="1272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ريادة الأعمال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معرفة مخطط العمل التجاري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Pr="00F10B1E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التخطيط للموارد الضرورية لتنفيذ المشروع </w:t>
            </w:r>
          </w:p>
        </w:tc>
        <w:tc>
          <w:tcPr>
            <w:tcW w:w="3017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مخطط العمل التجاري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فكرة مشروع الموارد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المشاريع الريادية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التفكير الابداعي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المشكلات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المرونة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التكيف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الاستدامة </w:t>
            </w:r>
          </w:p>
        </w:tc>
        <w:tc>
          <w:tcPr>
            <w:tcW w:w="3799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مخطط العمل التجاري يساعد على تنظيم الأفكار و تحويلها إلى مشروع ناجح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أصبح الابداع و الابتكار ركزتين أساسيتين في نجاح المشاريع الريادية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تتمثل المرونة و القدرة على التكيف في نجاح المشاريع الريادية </w:t>
            </w:r>
          </w:p>
        </w:tc>
        <w:tc>
          <w:tcPr>
            <w:tcW w:w="1719" w:type="dxa"/>
          </w:tcPr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العمل الجماعي</w:t>
            </w: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1952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الابتكار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المثابرة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المسؤولية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النزاهة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روح المبادرة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الجماعي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الابداع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الاتقان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التكيف مع التغيرات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الاستعداد للتعلم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75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تنفيذ فكرة عمل ريادية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تطوير خدمات ريادية مرنة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تنظيم معرض ابداعي للطلبة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C79E5" w:rsidRDefault="00FC79E5" w:rsidP="00FC79E5">
      <w:pPr>
        <w:rPr>
          <w:rtl/>
        </w:rPr>
      </w:pPr>
    </w:p>
    <w:p w:rsidR="00FC79E5" w:rsidRPr="00511A54" w:rsidRDefault="00FC79E5" w:rsidP="00FC79E5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pStyle w:val="3"/>
        <w:rPr>
          <w:rtl/>
        </w:rPr>
      </w:pPr>
      <w:r>
        <w:rPr>
          <w:rFonts w:hint="cs"/>
          <w:rtl/>
        </w:rPr>
        <w:t>تحليل محتوى</w:t>
      </w:r>
    </w:p>
    <w:p w:rsidR="00FC79E5" w:rsidRPr="009B1732" w:rsidRDefault="00FC79E5" w:rsidP="00FC79E5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</w:t>
      </w: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 xml:space="preserve"> :3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الصف/المحتوى:-التاسع                      عنوان الوحدة:-  المهارات الزراعية                       الصفحات  (   78- 107)</w:t>
      </w:r>
    </w:p>
    <w:tbl>
      <w:tblPr>
        <w:bidiVisual/>
        <w:tblW w:w="14834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2"/>
        <w:gridCol w:w="3017"/>
        <w:gridCol w:w="3799"/>
        <w:gridCol w:w="1719"/>
        <w:gridCol w:w="1952"/>
        <w:gridCol w:w="3075"/>
      </w:tblGrid>
      <w:tr w:rsidR="00FC79E5" w:rsidTr="008B1523">
        <w:trPr>
          <w:trHeight w:val="1434"/>
        </w:trPr>
        <w:tc>
          <w:tcPr>
            <w:tcW w:w="127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17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99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19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5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75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FC79E5" w:rsidTr="008B1523">
        <w:trPr>
          <w:cantSplit/>
          <w:trHeight w:val="5520"/>
        </w:trPr>
        <w:tc>
          <w:tcPr>
            <w:tcW w:w="1272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زراعة الأشجار المثمرة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خدمة الأشجار المثمرة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تقليم الأشجار المثمرة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Pr="00F10B1E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خدمة النباتات الطبية </w:t>
            </w:r>
          </w:p>
        </w:tc>
        <w:tc>
          <w:tcPr>
            <w:tcW w:w="3017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الأشجار المثمرة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الرّي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الأسمدة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التقليم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السرطانات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الأفرع المائية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النباتات الطبية </w:t>
            </w:r>
          </w:p>
        </w:tc>
        <w:tc>
          <w:tcPr>
            <w:tcW w:w="3799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تحتاج الأشجار المثمرة إلى رعاية و اهتمام من لحظة زراعتها و طوال فترة حياتها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يختلف موعد غرس أشتال الفاكهة باختلاف الصنف و النوع و الظروف المناسبة السائدة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تحتاج عملية التقليم إلى خبرة و معرفة بطبيعة نمو الأشجار حتى يتسنى اجراؤها على أسس علمية صحيحة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يزداد الاهتمام بالنباتات الطبية تجنبا للأثار السلبية للعقاقير و الأدوية الكيميائية </w:t>
            </w:r>
          </w:p>
        </w:tc>
        <w:tc>
          <w:tcPr>
            <w:tcW w:w="1719" w:type="dxa"/>
          </w:tcPr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العمل الجماعي</w:t>
            </w: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1952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المسؤولية المجتمعية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الانتماء للوطن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الأرض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الوعي البيئي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الريادة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الاستدامة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75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زراعة غرسة الأشجار مثمرة في الحديقة المدرسية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تقليم شجرة فاكهة في الحديقة المدرسية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عمل مطوية من اهم المشكلات الصحية التي نستخدم النباتات الطبية في علاجها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C79E5" w:rsidRDefault="00FC79E5" w:rsidP="00FC79E5">
      <w:pPr>
        <w:rPr>
          <w:rtl/>
        </w:rPr>
      </w:pPr>
    </w:p>
    <w:p w:rsidR="00FC79E5" w:rsidRPr="00511A54" w:rsidRDefault="00FC79E5" w:rsidP="00FC79E5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pStyle w:val="3"/>
        <w:rPr>
          <w:rtl/>
        </w:rPr>
      </w:pPr>
      <w:r>
        <w:rPr>
          <w:rFonts w:hint="cs"/>
          <w:rtl/>
        </w:rPr>
        <w:lastRenderedPageBreak/>
        <w:t>تحليل محتوى</w:t>
      </w:r>
    </w:p>
    <w:p w:rsidR="00FC79E5" w:rsidRPr="009B1732" w:rsidRDefault="00FC79E5" w:rsidP="00FC79E5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</w:t>
      </w: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 xml:space="preserve"> :1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الصف/المحتوى:-التاسع                      عنوان الوحدة:-  الاستخدام الآمن لشاشات الذكية        الصفحات  (    108- 117)</w:t>
      </w:r>
    </w:p>
    <w:tbl>
      <w:tblPr>
        <w:bidiVisual/>
        <w:tblW w:w="14834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2"/>
        <w:gridCol w:w="3017"/>
        <w:gridCol w:w="3799"/>
        <w:gridCol w:w="1719"/>
        <w:gridCol w:w="1952"/>
        <w:gridCol w:w="3075"/>
      </w:tblGrid>
      <w:tr w:rsidR="00FC79E5" w:rsidTr="008B1523">
        <w:trPr>
          <w:trHeight w:val="1434"/>
        </w:trPr>
        <w:tc>
          <w:tcPr>
            <w:tcW w:w="127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17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99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19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5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75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FC79E5" w:rsidTr="008B1523">
        <w:trPr>
          <w:cantSplit/>
          <w:trHeight w:val="5520"/>
        </w:trPr>
        <w:tc>
          <w:tcPr>
            <w:tcW w:w="1272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قواعد السلامة و الصحة المهنيسة عند استخدام الأجهزة الإلكترونية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Pr="00F10B1E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الاستخدام الآمن للأجهزة الذكية و شاشات الحاسوب في الأماكن المظلمة </w:t>
            </w:r>
          </w:p>
        </w:tc>
        <w:tc>
          <w:tcPr>
            <w:tcW w:w="3017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السلامة العامة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الصحة المهنية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الاجهاد البصري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الاضاءة المناسبة </w:t>
            </w:r>
          </w:p>
        </w:tc>
        <w:tc>
          <w:tcPr>
            <w:tcW w:w="3799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يمكن ربط تأثير الضوء على الجسم بأهمية الاضاءة الصحيحة لحماية العين و الاستخدام الآمن للأجهزة الالكترونية </w:t>
            </w:r>
          </w:p>
        </w:tc>
        <w:tc>
          <w:tcPr>
            <w:tcW w:w="1719" w:type="dxa"/>
          </w:tcPr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العمل الجماعي</w:t>
            </w: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1952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المسؤولية الشخصية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الوعي بأهمية السلامة العامة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الانضباط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الالتزام </w:t>
            </w:r>
          </w:p>
        </w:tc>
        <w:tc>
          <w:tcPr>
            <w:tcW w:w="3075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عمل مطوية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C79E5" w:rsidRDefault="00FC79E5" w:rsidP="00FC79E5">
      <w:pPr>
        <w:rPr>
          <w:rtl/>
        </w:rPr>
      </w:pPr>
    </w:p>
    <w:p w:rsidR="00FC79E5" w:rsidRPr="00511A54" w:rsidRDefault="00FC79E5" w:rsidP="00FC79E5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C79E5" w:rsidRDefault="00FC79E5" w:rsidP="00FC79E5">
      <w:pPr>
        <w:tabs>
          <w:tab w:val="left" w:pos="1936"/>
        </w:tabs>
        <w:rPr>
          <w:rtl/>
        </w:rPr>
      </w:pPr>
      <w:r>
        <w:rPr>
          <w:rtl/>
        </w:rPr>
        <w:tab/>
      </w:r>
    </w:p>
    <w:p w:rsidR="00FC79E5" w:rsidRDefault="00FC79E5" w:rsidP="00FC79E5">
      <w:pPr>
        <w:rPr>
          <w:rtl/>
        </w:rPr>
      </w:pPr>
    </w:p>
    <w:p w:rsidR="00FC79E5" w:rsidRDefault="00FC79E5" w:rsidP="00FC79E5">
      <w:pPr>
        <w:pStyle w:val="3"/>
        <w:rPr>
          <w:rtl/>
        </w:rPr>
      </w:pPr>
      <w:r>
        <w:rPr>
          <w:rFonts w:hint="cs"/>
          <w:rtl/>
        </w:rPr>
        <w:t>تحليل محتوى</w:t>
      </w:r>
    </w:p>
    <w:p w:rsidR="00FC79E5" w:rsidRDefault="00FC79E5" w:rsidP="00FC79E5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</w:t>
      </w:r>
      <w:r w:rsidRPr="009B1732">
        <w:rPr>
          <w:rFonts w:hint="cs"/>
          <w:b/>
          <w:bCs/>
          <w:rtl/>
        </w:rPr>
        <w:t>عدد الدروس</w:t>
      </w:r>
      <w:r>
        <w:rPr>
          <w:rFonts w:hint="cs"/>
          <w:b/>
          <w:bCs/>
          <w:rtl/>
        </w:rPr>
        <w:t xml:space="preserve"> :2</w:t>
      </w:r>
    </w:p>
    <w:p w:rsidR="00FC79E5" w:rsidRDefault="00FC79E5" w:rsidP="00FC79E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المبحث: التربية المهنية       </w:t>
      </w:r>
    </w:p>
    <w:p w:rsidR="00FC79E5" w:rsidRDefault="00FC79E5" w:rsidP="00FC79E5">
      <w:pPr>
        <w:pStyle w:val="1"/>
        <w:rPr>
          <w:b/>
          <w:bCs/>
          <w:rtl/>
        </w:rPr>
      </w:pPr>
      <w:r>
        <w:rPr>
          <w:rFonts w:hint="cs"/>
          <w:b/>
          <w:bCs/>
          <w:rtl/>
        </w:rPr>
        <w:t>الصف/المحتوى:-التاسع                      عنوان الوحدة:-  المهن العاملة في السياحة                         الصفحات  (     118- 139)</w:t>
      </w:r>
    </w:p>
    <w:tbl>
      <w:tblPr>
        <w:bidiVisual/>
        <w:tblW w:w="14834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2"/>
        <w:gridCol w:w="3017"/>
        <w:gridCol w:w="3799"/>
        <w:gridCol w:w="1719"/>
        <w:gridCol w:w="1952"/>
        <w:gridCol w:w="3075"/>
      </w:tblGrid>
      <w:tr w:rsidR="00FC79E5" w:rsidTr="008B1523">
        <w:trPr>
          <w:trHeight w:val="1434"/>
        </w:trPr>
        <w:tc>
          <w:tcPr>
            <w:tcW w:w="127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المحتوى</w:t>
            </w:r>
          </w:p>
        </w:tc>
        <w:tc>
          <w:tcPr>
            <w:tcW w:w="3017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المفردات المفاهيم والمصطلحات</w:t>
            </w:r>
          </w:p>
        </w:tc>
        <w:tc>
          <w:tcPr>
            <w:tcW w:w="3799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والأفكار</w:t>
            </w:r>
          </w:p>
        </w:tc>
        <w:tc>
          <w:tcPr>
            <w:tcW w:w="1719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952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3075" w:type="dxa"/>
          </w:tcPr>
          <w:p w:rsidR="00FC79E5" w:rsidRDefault="00FC79E5" w:rsidP="008B152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</w:tr>
      <w:tr w:rsidR="00FC79E5" w:rsidTr="008B1523">
        <w:trPr>
          <w:cantSplit/>
          <w:trHeight w:val="5520"/>
        </w:trPr>
        <w:tc>
          <w:tcPr>
            <w:tcW w:w="1272" w:type="dxa"/>
          </w:tcPr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صناعة الضيافة الفندقية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المهن العاملة في قطاع الضيافة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Default="00FC79E5" w:rsidP="008B152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تعريف السفر و السياحة </w:t>
            </w:r>
          </w:p>
          <w:p w:rsidR="00FC79E5" w:rsidRDefault="00FC79E5" w:rsidP="008B1523">
            <w:pPr>
              <w:rPr>
                <w:b/>
                <w:bCs/>
                <w:rtl/>
              </w:rPr>
            </w:pPr>
          </w:p>
          <w:p w:rsidR="00FC79E5" w:rsidRPr="00F10B1E" w:rsidRDefault="00FC79E5" w:rsidP="008B1523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المهن العاملة في السفر  و السياحة </w:t>
            </w:r>
          </w:p>
        </w:tc>
        <w:tc>
          <w:tcPr>
            <w:tcW w:w="3017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الضيافة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الايواء الفندقي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السفر و السياحة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وكالات السياحة </w:t>
            </w:r>
          </w:p>
        </w:tc>
        <w:tc>
          <w:tcPr>
            <w:tcW w:w="3799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المطاعم مرافق سياحية مرخصة لدى وزارة السياحة و الآثار غايتها الرئيسية تقديم خدمات الطعام أو الشراب أو كليهما للضيوف مقابل أجر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يعد قطاع السياحة و السفر من القطاعات التي تستقطب كثيرا من الأيدي العاملة ممن لديهم مستويات مختلفة من المهارات و القدرات في العمل </w:t>
            </w:r>
          </w:p>
        </w:tc>
        <w:tc>
          <w:tcPr>
            <w:tcW w:w="1719" w:type="dxa"/>
          </w:tcPr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الملاحظة</w:t>
            </w: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العمل الجماعي</w:t>
            </w: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Pr="001B6DE7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 w:rsidRPr="001B6DE7">
              <w:rPr>
                <w:b/>
                <w:bCs/>
                <w:sz w:val="28"/>
                <w:szCs w:val="28"/>
                <w:rtl/>
              </w:rPr>
              <w:t>التعاون</w:t>
            </w:r>
          </w:p>
        </w:tc>
        <w:tc>
          <w:tcPr>
            <w:tcW w:w="1952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القيم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الريادة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احترام العاملين في قطاع الضيافة و السياحة و السفر </w:t>
            </w:r>
          </w:p>
        </w:tc>
        <w:tc>
          <w:tcPr>
            <w:tcW w:w="3075" w:type="dxa"/>
          </w:tcPr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أدوات تناول الطعام و الشراب على الطاولة </w:t>
            </w: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  <w:rtl/>
              </w:rPr>
            </w:pPr>
          </w:p>
          <w:p w:rsidR="00FC79E5" w:rsidRDefault="00FC79E5" w:rsidP="008B152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C79E5" w:rsidRDefault="00FC79E5" w:rsidP="00FC79E5">
      <w:pPr>
        <w:rPr>
          <w:rtl/>
        </w:rPr>
      </w:pPr>
    </w:p>
    <w:p w:rsidR="00FC79E5" w:rsidRPr="00511A54" w:rsidRDefault="00FC79E5" w:rsidP="00FC79E5">
      <w:pPr>
        <w:tabs>
          <w:tab w:val="left" w:pos="9380"/>
        </w:tabs>
        <w:bidi w:val="0"/>
        <w:rPr>
          <w:b/>
          <w:bCs/>
          <w:sz w:val="28"/>
          <w:szCs w:val="28"/>
        </w:rPr>
      </w:pPr>
      <w:r w:rsidRPr="00162C17">
        <w:rPr>
          <w:b/>
          <w:bCs/>
          <w:i/>
          <w:iCs/>
          <w:sz w:val="28"/>
          <w:szCs w:val="28"/>
        </w:rPr>
        <w:t>Form# QF71-1-47rev.a</w:t>
      </w:r>
    </w:p>
    <w:p w:rsidR="00FC79E5" w:rsidRDefault="00FC79E5" w:rsidP="00FC79E5">
      <w:pPr>
        <w:rPr>
          <w:rtl/>
        </w:rPr>
      </w:pPr>
    </w:p>
    <w:p w:rsidR="00FC79E5" w:rsidRDefault="00FC79E5" w:rsidP="00FC79E5">
      <w:pPr>
        <w:rPr>
          <w:rtl/>
        </w:rPr>
      </w:pPr>
    </w:p>
    <w:p w:rsidR="00F85478" w:rsidRDefault="00F85478" w:rsidP="00FC79E5">
      <w:pPr>
        <w:tabs>
          <w:tab w:val="left" w:pos="6064"/>
          <w:tab w:val="center" w:pos="7132"/>
        </w:tabs>
        <w:spacing w:line="216" w:lineRule="auto"/>
        <w:rPr>
          <w:rFonts w:cs="Simplified Arabic"/>
          <w:b/>
          <w:bCs/>
          <w:sz w:val="28"/>
          <w:szCs w:val="28"/>
          <w:rtl/>
        </w:rPr>
      </w:pPr>
    </w:p>
    <w:sectPr w:rsidR="00F85478" w:rsidSect="00A603F3">
      <w:footerReference w:type="default" r:id="rId7"/>
      <w:pgSz w:w="16838" w:h="11906" w:orient="landscape" w:code="9"/>
      <w:pgMar w:top="567" w:right="1134" w:bottom="567" w:left="567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4B3" w:rsidRDefault="002A34B3">
      <w:r>
        <w:separator/>
      </w:r>
    </w:p>
  </w:endnote>
  <w:endnote w:type="continuationSeparator" w:id="1">
    <w:p w:rsidR="002A34B3" w:rsidRDefault="002A34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8E5" w:rsidRPr="00FD0DF9" w:rsidRDefault="008978E5" w:rsidP="00593FBF">
    <w:pPr>
      <w:rPr>
        <w:b/>
        <w:bCs/>
        <w:sz w:val="28"/>
        <w:szCs w:val="28"/>
      </w:rPr>
    </w:pPr>
    <w:r w:rsidRPr="00FD0DF9">
      <w:rPr>
        <w:b/>
        <w:bCs/>
        <w:sz w:val="28"/>
        <w:szCs w:val="28"/>
      </w:rPr>
      <w:t>Form # QF71-1-47rev.a</w:t>
    </w:r>
    <w:r w:rsidRPr="00FD0DF9">
      <w:rPr>
        <w:rFonts w:hint="cs"/>
        <w:b/>
        <w:bCs/>
        <w:sz w:val="28"/>
        <w:szCs w:val="28"/>
        <w:rtl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4B3" w:rsidRDefault="002A34B3">
      <w:r>
        <w:separator/>
      </w:r>
    </w:p>
  </w:footnote>
  <w:footnote w:type="continuationSeparator" w:id="1">
    <w:p w:rsidR="002A34B3" w:rsidRDefault="002A34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6EA3"/>
    <w:multiLevelType w:val="hybridMultilevel"/>
    <w:tmpl w:val="4D1C8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628B9"/>
    <w:multiLevelType w:val="hybridMultilevel"/>
    <w:tmpl w:val="00D409A6"/>
    <w:lvl w:ilvl="0" w:tplc="B7A01FAA">
      <w:numFmt w:val="bullet"/>
      <w:lvlText w:val="-"/>
      <w:lvlJc w:val="left"/>
      <w:pPr>
        <w:ind w:left="720" w:hanging="360"/>
      </w:pPr>
      <w:rPr>
        <w:rFonts w:ascii="Simplified Arabic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3E4A89"/>
    <w:multiLevelType w:val="hybridMultilevel"/>
    <w:tmpl w:val="47A02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92376"/>
    <w:multiLevelType w:val="hybridMultilevel"/>
    <w:tmpl w:val="EB1C2F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77A1623"/>
    <w:multiLevelType w:val="multilevel"/>
    <w:tmpl w:val="970C5210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12C37046"/>
    <w:multiLevelType w:val="hybridMultilevel"/>
    <w:tmpl w:val="970C5210"/>
    <w:lvl w:ilvl="0" w:tplc="04090001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B92EB2D8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20CF5600"/>
    <w:multiLevelType w:val="multilevel"/>
    <w:tmpl w:val="970C5210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22F421DC"/>
    <w:multiLevelType w:val="hybridMultilevel"/>
    <w:tmpl w:val="D1206B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EF69C6"/>
    <w:multiLevelType w:val="hybridMultilevel"/>
    <w:tmpl w:val="20FE1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AB5E74"/>
    <w:multiLevelType w:val="hybridMultilevel"/>
    <w:tmpl w:val="4EA8F7DA"/>
    <w:lvl w:ilvl="0" w:tplc="D6C839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3167B"/>
    <w:multiLevelType w:val="hybridMultilevel"/>
    <w:tmpl w:val="59F6997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1510D3"/>
    <w:multiLevelType w:val="hybridMultilevel"/>
    <w:tmpl w:val="4D4E34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432453"/>
    <w:multiLevelType w:val="hybridMultilevel"/>
    <w:tmpl w:val="96361F4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B570D7"/>
    <w:multiLevelType w:val="hybridMultilevel"/>
    <w:tmpl w:val="37622576"/>
    <w:lvl w:ilvl="0" w:tplc="0409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4">
    <w:nsid w:val="4C910D10"/>
    <w:multiLevelType w:val="hybridMultilevel"/>
    <w:tmpl w:val="68980C12"/>
    <w:lvl w:ilvl="0" w:tplc="DDAE0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2D31EE"/>
    <w:multiLevelType w:val="hybridMultilevel"/>
    <w:tmpl w:val="C4E078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F360E5"/>
    <w:multiLevelType w:val="hybridMultilevel"/>
    <w:tmpl w:val="D422CD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4A066C0"/>
    <w:multiLevelType w:val="hybridMultilevel"/>
    <w:tmpl w:val="9800AA8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9">
    <w:nsid w:val="76475EEC"/>
    <w:multiLevelType w:val="hybridMultilevel"/>
    <w:tmpl w:val="1876DB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A6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8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17"/>
  </w:num>
  <w:num w:numId="8">
    <w:abstractNumId w:val="11"/>
  </w:num>
  <w:num w:numId="9">
    <w:abstractNumId w:val="16"/>
  </w:num>
  <w:num w:numId="10">
    <w:abstractNumId w:val="7"/>
  </w:num>
  <w:num w:numId="11">
    <w:abstractNumId w:val="3"/>
  </w:num>
  <w:num w:numId="12">
    <w:abstractNumId w:val="13"/>
  </w:num>
  <w:num w:numId="13">
    <w:abstractNumId w:val="2"/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9"/>
  </w:num>
  <w:num w:numId="19">
    <w:abstractNumId w:val="15"/>
  </w:num>
  <w:num w:numId="20">
    <w:abstractNumId w:val="1"/>
  </w:num>
  <w:num w:numId="21">
    <w:abstractNumId w:val="9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E3F"/>
    <w:rsid w:val="00002665"/>
    <w:rsid w:val="00011E48"/>
    <w:rsid w:val="000133BB"/>
    <w:rsid w:val="000308C3"/>
    <w:rsid w:val="00032112"/>
    <w:rsid w:val="000401E4"/>
    <w:rsid w:val="00040E4E"/>
    <w:rsid w:val="00061F92"/>
    <w:rsid w:val="000646B7"/>
    <w:rsid w:val="00080098"/>
    <w:rsid w:val="00082744"/>
    <w:rsid w:val="00082AC9"/>
    <w:rsid w:val="00096001"/>
    <w:rsid w:val="000A70CE"/>
    <w:rsid w:val="000B09BB"/>
    <w:rsid w:val="000B4963"/>
    <w:rsid w:val="000B4DE9"/>
    <w:rsid w:val="000B54F0"/>
    <w:rsid w:val="000B5625"/>
    <w:rsid w:val="000B7A98"/>
    <w:rsid w:val="000C203C"/>
    <w:rsid w:val="000D6426"/>
    <w:rsid w:val="000F0B1A"/>
    <w:rsid w:val="000F7BB8"/>
    <w:rsid w:val="00100DA4"/>
    <w:rsid w:val="00110CF0"/>
    <w:rsid w:val="00117472"/>
    <w:rsid w:val="00123B23"/>
    <w:rsid w:val="00126E1C"/>
    <w:rsid w:val="001278EA"/>
    <w:rsid w:val="00136C02"/>
    <w:rsid w:val="00142074"/>
    <w:rsid w:val="00151435"/>
    <w:rsid w:val="00160D69"/>
    <w:rsid w:val="00161247"/>
    <w:rsid w:val="001648F8"/>
    <w:rsid w:val="00167273"/>
    <w:rsid w:val="00171E57"/>
    <w:rsid w:val="001722C6"/>
    <w:rsid w:val="001735CB"/>
    <w:rsid w:val="00175D21"/>
    <w:rsid w:val="001E3D33"/>
    <w:rsid w:val="001E7E1A"/>
    <w:rsid w:val="001F5A56"/>
    <w:rsid w:val="001F7C73"/>
    <w:rsid w:val="0020082F"/>
    <w:rsid w:val="00210E7A"/>
    <w:rsid w:val="00213B9C"/>
    <w:rsid w:val="00222829"/>
    <w:rsid w:val="0023140B"/>
    <w:rsid w:val="00231B36"/>
    <w:rsid w:val="00233CC4"/>
    <w:rsid w:val="0024378B"/>
    <w:rsid w:val="002523A4"/>
    <w:rsid w:val="00255B0C"/>
    <w:rsid w:val="0025722B"/>
    <w:rsid w:val="00265D07"/>
    <w:rsid w:val="00266179"/>
    <w:rsid w:val="00277C75"/>
    <w:rsid w:val="002817D0"/>
    <w:rsid w:val="00285D91"/>
    <w:rsid w:val="002864DA"/>
    <w:rsid w:val="002950E8"/>
    <w:rsid w:val="002A133E"/>
    <w:rsid w:val="002A1EFD"/>
    <w:rsid w:val="002A34B3"/>
    <w:rsid w:val="002A3805"/>
    <w:rsid w:val="002C3F9A"/>
    <w:rsid w:val="002C5201"/>
    <w:rsid w:val="002C7F68"/>
    <w:rsid w:val="002D56D0"/>
    <w:rsid w:val="002D56ED"/>
    <w:rsid w:val="002E10A3"/>
    <w:rsid w:val="002F20A7"/>
    <w:rsid w:val="002F2337"/>
    <w:rsid w:val="002F53A3"/>
    <w:rsid w:val="002F5504"/>
    <w:rsid w:val="003020E7"/>
    <w:rsid w:val="00305E93"/>
    <w:rsid w:val="0031730A"/>
    <w:rsid w:val="003210C6"/>
    <w:rsid w:val="00322110"/>
    <w:rsid w:val="00345291"/>
    <w:rsid w:val="00345B59"/>
    <w:rsid w:val="003477AB"/>
    <w:rsid w:val="00365FCA"/>
    <w:rsid w:val="00387710"/>
    <w:rsid w:val="00387A89"/>
    <w:rsid w:val="00390888"/>
    <w:rsid w:val="00397475"/>
    <w:rsid w:val="0039777F"/>
    <w:rsid w:val="00397AF5"/>
    <w:rsid w:val="003A0676"/>
    <w:rsid w:val="003A55D1"/>
    <w:rsid w:val="003B7FAD"/>
    <w:rsid w:val="003D4BC7"/>
    <w:rsid w:val="003E048E"/>
    <w:rsid w:val="003E1445"/>
    <w:rsid w:val="003E3354"/>
    <w:rsid w:val="003F192B"/>
    <w:rsid w:val="003F2C25"/>
    <w:rsid w:val="003F2EDF"/>
    <w:rsid w:val="004131D5"/>
    <w:rsid w:val="00413276"/>
    <w:rsid w:val="00413F41"/>
    <w:rsid w:val="0043244C"/>
    <w:rsid w:val="00440811"/>
    <w:rsid w:val="00440E21"/>
    <w:rsid w:val="00443078"/>
    <w:rsid w:val="00447B16"/>
    <w:rsid w:val="0045736C"/>
    <w:rsid w:val="00471093"/>
    <w:rsid w:val="00475061"/>
    <w:rsid w:val="00482ED6"/>
    <w:rsid w:val="004837A6"/>
    <w:rsid w:val="00485260"/>
    <w:rsid w:val="00486412"/>
    <w:rsid w:val="004A693D"/>
    <w:rsid w:val="004B3AAC"/>
    <w:rsid w:val="004D5008"/>
    <w:rsid w:val="004E2C9D"/>
    <w:rsid w:val="004E48DE"/>
    <w:rsid w:val="004F2548"/>
    <w:rsid w:val="004F6856"/>
    <w:rsid w:val="00507CB0"/>
    <w:rsid w:val="00521C2A"/>
    <w:rsid w:val="005272EF"/>
    <w:rsid w:val="00527BC2"/>
    <w:rsid w:val="005303FB"/>
    <w:rsid w:val="00532587"/>
    <w:rsid w:val="005379C3"/>
    <w:rsid w:val="0054685C"/>
    <w:rsid w:val="00563F20"/>
    <w:rsid w:val="00593FBF"/>
    <w:rsid w:val="00594B29"/>
    <w:rsid w:val="005968C5"/>
    <w:rsid w:val="005A04D3"/>
    <w:rsid w:val="005B1479"/>
    <w:rsid w:val="005B6594"/>
    <w:rsid w:val="005D4282"/>
    <w:rsid w:val="005D545C"/>
    <w:rsid w:val="005D75CE"/>
    <w:rsid w:val="005E0468"/>
    <w:rsid w:val="005E6862"/>
    <w:rsid w:val="005F0B67"/>
    <w:rsid w:val="005F4F37"/>
    <w:rsid w:val="005F7156"/>
    <w:rsid w:val="005F754D"/>
    <w:rsid w:val="00604028"/>
    <w:rsid w:val="00610F04"/>
    <w:rsid w:val="00611678"/>
    <w:rsid w:val="0061241B"/>
    <w:rsid w:val="00625AB4"/>
    <w:rsid w:val="00631A9F"/>
    <w:rsid w:val="00635DA3"/>
    <w:rsid w:val="00642A22"/>
    <w:rsid w:val="00645EC4"/>
    <w:rsid w:val="00653873"/>
    <w:rsid w:val="006575F3"/>
    <w:rsid w:val="0066328C"/>
    <w:rsid w:val="00665D3A"/>
    <w:rsid w:val="0067484D"/>
    <w:rsid w:val="00691018"/>
    <w:rsid w:val="00695017"/>
    <w:rsid w:val="00697ED7"/>
    <w:rsid w:val="006A7F94"/>
    <w:rsid w:val="006A7F9D"/>
    <w:rsid w:val="006C194C"/>
    <w:rsid w:val="006C4240"/>
    <w:rsid w:val="006C69FD"/>
    <w:rsid w:val="006E23B5"/>
    <w:rsid w:val="006E4F34"/>
    <w:rsid w:val="006E72EC"/>
    <w:rsid w:val="007165F3"/>
    <w:rsid w:val="0072361A"/>
    <w:rsid w:val="00734A65"/>
    <w:rsid w:val="00735DE7"/>
    <w:rsid w:val="00735FA0"/>
    <w:rsid w:val="00744853"/>
    <w:rsid w:val="00750FFE"/>
    <w:rsid w:val="00762F35"/>
    <w:rsid w:val="0076578E"/>
    <w:rsid w:val="007702EC"/>
    <w:rsid w:val="00772F61"/>
    <w:rsid w:val="0077470F"/>
    <w:rsid w:val="0077515B"/>
    <w:rsid w:val="00790288"/>
    <w:rsid w:val="00790840"/>
    <w:rsid w:val="007930C6"/>
    <w:rsid w:val="007933C3"/>
    <w:rsid w:val="0079340E"/>
    <w:rsid w:val="00794584"/>
    <w:rsid w:val="007B155D"/>
    <w:rsid w:val="007C2393"/>
    <w:rsid w:val="007C5548"/>
    <w:rsid w:val="007D0839"/>
    <w:rsid w:val="007D4E27"/>
    <w:rsid w:val="007D7A70"/>
    <w:rsid w:val="007E1071"/>
    <w:rsid w:val="007E46EB"/>
    <w:rsid w:val="007F60BF"/>
    <w:rsid w:val="00800E0C"/>
    <w:rsid w:val="00816C01"/>
    <w:rsid w:val="00831BE6"/>
    <w:rsid w:val="0083223F"/>
    <w:rsid w:val="00851674"/>
    <w:rsid w:val="00871785"/>
    <w:rsid w:val="00872580"/>
    <w:rsid w:val="00872D48"/>
    <w:rsid w:val="008823F5"/>
    <w:rsid w:val="00884833"/>
    <w:rsid w:val="008910A1"/>
    <w:rsid w:val="008978E5"/>
    <w:rsid w:val="008A1AB7"/>
    <w:rsid w:val="008A5325"/>
    <w:rsid w:val="008B4BA5"/>
    <w:rsid w:val="008D3CCD"/>
    <w:rsid w:val="008D6287"/>
    <w:rsid w:val="008E672A"/>
    <w:rsid w:val="008F528B"/>
    <w:rsid w:val="00920550"/>
    <w:rsid w:val="009442EF"/>
    <w:rsid w:val="00946837"/>
    <w:rsid w:val="00950EE1"/>
    <w:rsid w:val="009512B5"/>
    <w:rsid w:val="00966614"/>
    <w:rsid w:val="009801B5"/>
    <w:rsid w:val="00984DE3"/>
    <w:rsid w:val="009940B8"/>
    <w:rsid w:val="009944E8"/>
    <w:rsid w:val="009B3417"/>
    <w:rsid w:val="009B63D9"/>
    <w:rsid w:val="009C0866"/>
    <w:rsid w:val="009C220E"/>
    <w:rsid w:val="009D236A"/>
    <w:rsid w:val="009D2F97"/>
    <w:rsid w:val="009D55E5"/>
    <w:rsid w:val="00A0145D"/>
    <w:rsid w:val="00A01ACA"/>
    <w:rsid w:val="00A0430B"/>
    <w:rsid w:val="00A04FBA"/>
    <w:rsid w:val="00A0543F"/>
    <w:rsid w:val="00A07502"/>
    <w:rsid w:val="00A12596"/>
    <w:rsid w:val="00A232EC"/>
    <w:rsid w:val="00A355E4"/>
    <w:rsid w:val="00A37E3D"/>
    <w:rsid w:val="00A37FED"/>
    <w:rsid w:val="00A512EC"/>
    <w:rsid w:val="00A603F3"/>
    <w:rsid w:val="00A61BFC"/>
    <w:rsid w:val="00A63DCF"/>
    <w:rsid w:val="00A6473F"/>
    <w:rsid w:val="00A664F8"/>
    <w:rsid w:val="00A66E64"/>
    <w:rsid w:val="00A72BD5"/>
    <w:rsid w:val="00A76386"/>
    <w:rsid w:val="00A84504"/>
    <w:rsid w:val="00A84E88"/>
    <w:rsid w:val="00A91002"/>
    <w:rsid w:val="00A93B3C"/>
    <w:rsid w:val="00AA40D4"/>
    <w:rsid w:val="00AA7C2B"/>
    <w:rsid w:val="00AC4743"/>
    <w:rsid w:val="00AD5DA9"/>
    <w:rsid w:val="00AE0714"/>
    <w:rsid w:val="00AE22FA"/>
    <w:rsid w:val="00AE453C"/>
    <w:rsid w:val="00AF5A61"/>
    <w:rsid w:val="00AF7C16"/>
    <w:rsid w:val="00B04B49"/>
    <w:rsid w:val="00B12ED7"/>
    <w:rsid w:val="00B16763"/>
    <w:rsid w:val="00B16883"/>
    <w:rsid w:val="00B373E5"/>
    <w:rsid w:val="00B430A3"/>
    <w:rsid w:val="00B5010B"/>
    <w:rsid w:val="00B57C68"/>
    <w:rsid w:val="00B61553"/>
    <w:rsid w:val="00B63BCE"/>
    <w:rsid w:val="00B7160A"/>
    <w:rsid w:val="00B71870"/>
    <w:rsid w:val="00B723C2"/>
    <w:rsid w:val="00B82921"/>
    <w:rsid w:val="00BA6DCE"/>
    <w:rsid w:val="00BA741B"/>
    <w:rsid w:val="00BC1AAA"/>
    <w:rsid w:val="00BD50ED"/>
    <w:rsid w:val="00BE0E28"/>
    <w:rsid w:val="00BE6EF1"/>
    <w:rsid w:val="00BF3925"/>
    <w:rsid w:val="00BF516D"/>
    <w:rsid w:val="00C1158C"/>
    <w:rsid w:val="00C126A4"/>
    <w:rsid w:val="00C17EBD"/>
    <w:rsid w:val="00C245E4"/>
    <w:rsid w:val="00C25A06"/>
    <w:rsid w:val="00C27C88"/>
    <w:rsid w:val="00C42C4A"/>
    <w:rsid w:val="00C43C63"/>
    <w:rsid w:val="00C45BB4"/>
    <w:rsid w:val="00C46C39"/>
    <w:rsid w:val="00C518CC"/>
    <w:rsid w:val="00C55252"/>
    <w:rsid w:val="00C62BF2"/>
    <w:rsid w:val="00C64937"/>
    <w:rsid w:val="00C748F7"/>
    <w:rsid w:val="00C803BA"/>
    <w:rsid w:val="00C87E3F"/>
    <w:rsid w:val="00C918C4"/>
    <w:rsid w:val="00CA20C7"/>
    <w:rsid w:val="00CB0A22"/>
    <w:rsid w:val="00CC0154"/>
    <w:rsid w:val="00CD403D"/>
    <w:rsid w:val="00CD4096"/>
    <w:rsid w:val="00CE0EC9"/>
    <w:rsid w:val="00CF29F6"/>
    <w:rsid w:val="00CF42A1"/>
    <w:rsid w:val="00CF50EB"/>
    <w:rsid w:val="00CF57E0"/>
    <w:rsid w:val="00CF78EA"/>
    <w:rsid w:val="00CF791F"/>
    <w:rsid w:val="00D04D5E"/>
    <w:rsid w:val="00D16F02"/>
    <w:rsid w:val="00D2295C"/>
    <w:rsid w:val="00D362F4"/>
    <w:rsid w:val="00D426C2"/>
    <w:rsid w:val="00D47D72"/>
    <w:rsid w:val="00D521DC"/>
    <w:rsid w:val="00D52B86"/>
    <w:rsid w:val="00D62D80"/>
    <w:rsid w:val="00D76787"/>
    <w:rsid w:val="00D97FC6"/>
    <w:rsid w:val="00DA3E9E"/>
    <w:rsid w:val="00DB477D"/>
    <w:rsid w:val="00DC3CF0"/>
    <w:rsid w:val="00DD3B18"/>
    <w:rsid w:val="00DE4BBB"/>
    <w:rsid w:val="00DF2DE5"/>
    <w:rsid w:val="00E01C45"/>
    <w:rsid w:val="00E115BF"/>
    <w:rsid w:val="00E1452F"/>
    <w:rsid w:val="00E14FEE"/>
    <w:rsid w:val="00E15FEE"/>
    <w:rsid w:val="00E228EC"/>
    <w:rsid w:val="00E314CC"/>
    <w:rsid w:val="00E33AA9"/>
    <w:rsid w:val="00E358D1"/>
    <w:rsid w:val="00E40232"/>
    <w:rsid w:val="00E42ECA"/>
    <w:rsid w:val="00E560C9"/>
    <w:rsid w:val="00E676E8"/>
    <w:rsid w:val="00E76FBC"/>
    <w:rsid w:val="00E87A5A"/>
    <w:rsid w:val="00E916BF"/>
    <w:rsid w:val="00EA03A8"/>
    <w:rsid w:val="00EA0710"/>
    <w:rsid w:val="00EA12C5"/>
    <w:rsid w:val="00EB0E31"/>
    <w:rsid w:val="00EB4164"/>
    <w:rsid w:val="00EC5921"/>
    <w:rsid w:val="00ED4D89"/>
    <w:rsid w:val="00ED5F31"/>
    <w:rsid w:val="00F100A9"/>
    <w:rsid w:val="00F174FA"/>
    <w:rsid w:val="00F24761"/>
    <w:rsid w:val="00F2704E"/>
    <w:rsid w:val="00F37CCE"/>
    <w:rsid w:val="00F779C6"/>
    <w:rsid w:val="00F82059"/>
    <w:rsid w:val="00F83C9F"/>
    <w:rsid w:val="00F85478"/>
    <w:rsid w:val="00FA2FFA"/>
    <w:rsid w:val="00FA78C1"/>
    <w:rsid w:val="00FB4A38"/>
    <w:rsid w:val="00FC1569"/>
    <w:rsid w:val="00FC79E5"/>
    <w:rsid w:val="00FD0DF9"/>
    <w:rsid w:val="00FD123A"/>
    <w:rsid w:val="00FE64CD"/>
    <w:rsid w:val="00FF2729"/>
    <w:rsid w:val="00FF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77AB"/>
    <w:pPr>
      <w:bidi/>
    </w:pPr>
    <w:rPr>
      <w:sz w:val="24"/>
      <w:szCs w:val="24"/>
      <w:lang w:bidi="ar-JO"/>
    </w:rPr>
  </w:style>
  <w:style w:type="paragraph" w:styleId="1">
    <w:name w:val="heading 1"/>
    <w:basedOn w:val="a"/>
    <w:next w:val="a"/>
    <w:link w:val="1Char"/>
    <w:qFormat/>
    <w:rsid w:val="00FC79E5"/>
    <w:pPr>
      <w:keepNext/>
      <w:outlineLvl w:val="0"/>
    </w:pPr>
    <w:rPr>
      <w:sz w:val="28"/>
      <w:szCs w:val="28"/>
      <w:lang w:eastAsia="ar-SA" w:bidi="ar-SA"/>
    </w:rPr>
  </w:style>
  <w:style w:type="paragraph" w:styleId="3">
    <w:name w:val="heading 3"/>
    <w:basedOn w:val="a"/>
    <w:next w:val="a"/>
    <w:link w:val="3Char"/>
    <w:qFormat/>
    <w:rsid w:val="00FC79E5"/>
    <w:pPr>
      <w:keepNext/>
      <w:jc w:val="center"/>
      <w:outlineLvl w:val="2"/>
    </w:pPr>
    <w:rPr>
      <w:b/>
      <w:bCs/>
      <w:sz w:val="28"/>
      <w:szCs w:val="28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7E3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93FBF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3FBF"/>
    <w:pPr>
      <w:tabs>
        <w:tab w:val="center" w:pos="4153"/>
        <w:tab w:val="right" w:pos="8306"/>
      </w:tabs>
    </w:pPr>
  </w:style>
  <w:style w:type="character" w:customStyle="1" w:styleId="Char">
    <w:name w:val="رأس صفحة Char"/>
    <w:link w:val="a4"/>
    <w:rsid w:val="00E358D1"/>
    <w:rPr>
      <w:sz w:val="24"/>
      <w:szCs w:val="24"/>
      <w:lang w:val="en-US" w:eastAsia="en-US" w:bidi="ar-JO"/>
    </w:rPr>
  </w:style>
  <w:style w:type="paragraph" w:styleId="a6">
    <w:name w:val="List Paragraph"/>
    <w:basedOn w:val="a"/>
    <w:uiPriority w:val="34"/>
    <w:qFormat/>
    <w:rsid w:val="0020082F"/>
    <w:pPr>
      <w:ind w:left="720"/>
      <w:contextualSpacing/>
    </w:pPr>
  </w:style>
  <w:style w:type="character" w:customStyle="1" w:styleId="1Char">
    <w:name w:val="عنوان 1 Char"/>
    <w:basedOn w:val="a0"/>
    <w:link w:val="1"/>
    <w:rsid w:val="00FC79E5"/>
    <w:rPr>
      <w:sz w:val="28"/>
      <w:szCs w:val="28"/>
      <w:lang w:eastAsia="ar-SA"/>
    </w:rPr>
  </w:style>
  <w:style w:type="character" w:customStyle="1" w:styleId="3Char">
    <w:name w:val="عنوان 3 Char"/>
    <w:basedOn w:val="a0"/>
    <w:link w:val="3"/>
    <w:rsid w:val="00FC79E5"/>
    <w:rPr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2495</Words>
  <Characters>14227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</vt:lpstr>
      <vt:lpstr>الخطة الفصلية</vt:lpstr>
    </vt:vector>
  </TitlesOfParts>
  <Company>Toshiba</Company>
  <LinksUpToDate>false</LinksUpToDate>
  <CharactersWithSpaces>16689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</dc:title>
  <dc:creator>malik</dc:creator>
  <cp:lastModifiedBy>al</cp:lastModifiedBy>
  <cp:revision>8</cp:revision>
  <cp:lastPrinted>2025-08-31T09:15:00Z</cp:lastPrinted>
  <dcterms:created xsi:type="dcterms:W3CDTF">2025-08-14T14:56:00Z</dcterms:created>
  <dcterms:modified xsi:type="dcterms:W3CDTF">2026-08-05T16:46:00Z</dcterms:modified>
</cp:coreProperties>
</file>