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lang w:bidi="ar-JO"/>
        </w:rPr>
      </w:pP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وزارة التربية والتعليم </w: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   المادة: ال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تربية الإسلامية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مديرية التربية والتعليم للواء/ </w:t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   الصف: ال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عاشر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الأساسي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lang w:bidi="ar-JO"/>
        </w:rPr>
      </w:pP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مدرسة </w:t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           التاريخ:    /      / </w:t>
      </w: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10160</wp:posOffset>
                </wp:positionH>
                <wp:positionV relativeFrom="paragraph">
                  <wp:posOffset>29845</wp:posOffset>
                </wp:positionV>
                <wp:extent cx="1047115" cy="487680"/>
                <wp:effectExtent l="0" t="0" r="6985" b="7620"/>
                <wp:wrapNone/>
                <wp:docPr id="1027" name="Oval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47115" cy="48768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 /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80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7" fillcolor="white" stroked="t" style="position:absolute;margin-left:0.8pt;margin-top:2.35pt;width:82.45pt;height:38.4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sz w:val="28"/>
                          <w:szCs w:val="28"/>
                          <w:rtl/>
                          <w:lang w:bidi="ar-JO"/>
                        </w:rPr>
                        <w:t xml:space="preserve">    /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80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>الاسم: -------------------</w: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ab/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الامتحان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النهائي</w: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          </w: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     العلامة: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center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للفصل الدراسي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>الثاني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للعام الدراس</w:t>
      </w:r>
      <w:r>
        <w:rPr>
          <w:rFonts w:ascii="Simplified Arabic" w:hAnsi="Simplified Arabic" w:hint="cs"/>
          <w:sz w:val="28"/>
          <w:szCs w:val="28"/>
          <w:rtl/>
          <w:lang w:bidi="ar-DZ"/>
        </w:rPr>
        <w:t xml:space="preserve">ي </w:t>
      </w:r>
      <w:r>
        <w:rPr>
          <w:rFonts w:ascii="Simplified Arabic" w:cs="Simplified Arabic" w:hAnsi="Simplified Arabic"/>
          <w:sz w:val="28"/>
          <w:szCs w:val="28"/>
          <w:lang w:bidi="ar-JO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</w:t>
      </w:r>
    </w:p>
    <w:p>
      <w:pPr>
        <w:pStyle w:val="style0"/>
        <w:pBdr>
          <w:bottom w:val="single" w:sz="12" w:space="1" w:color="auto"/>
        </w:pBdr>
        <w:spacing w:after="0" w:lineRule="auto" w:line="240"/>
        <w:jc w:val="center"/>
        <w:rPr>
          <w:rFonts w:ascii="Simplified Arabic" w:cs="Simplified Arabic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hAnsi="Simplified Arabic" w:hint="cs"/>
          <w:sz w:val="28"/>
          <w:szCs w:val="28"/>
          <w:rtl/>
          <w:lang w:bidi="ar-JO"/>
        </w:rPr>
        <w:t xml:space="preserve">    مدة الامتحان: ساعة ونصف</w:t>
      </w:r>
      <w:r>
        <w:rPr>
          <w:rFonts w:ascii="Simplified Arabic" w:cs="Simplified Arabic" w:hAnsi="Simplified Arabic"/>
          <w:sz w:val="28"/>
          <w:szCs w:val="28"/>
          <w:rtl/>
          <w:lang w:bidi="ar-JO"/>
        </w:rPr>
        <w:t xml:space="preserve">  </w:t>
      </w:r>
    </w:p>
    <w:p>
      <w:pPr>
        <w:pStyle w:val="style179"/>
        <w:numPr>
          <w:ilvl w:val="0"/>
          <w:numId w:val="1"/>
        </w:numPr>
        <w:bidi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u w:val="single"/>
          <w:rtl/>
          <w:lang w:bidi="ar-JO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 xml:space="preserve">ملاحظة: 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 xml:space="preserve">الرجاء حل جميع الأسئلة علماً بأن عددها ( 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>5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 xml:space="preserve"> ) وعدد صفحات 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>الإمتحان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 xml:space="preserve"> ( </w:t>
      </w:r>
      <w:r>
        <w:rPr>
          <w:rFonts w:ascii="Simplified Arabic" w:cs="Simplified Arabic" w:hAnsi="Simplified Arabic"/>
          <w:b/>
          <w:bCs/>
          <w:sz w:val="28"/>
          <w:szCs w:val="28"/>
          <w:u w:val="single"/>
          <w:lang w:bidi="ar-JO"/>
        </w:rPr>
        <w:t>2</w:t>
      </w:r>
      <w:r>
        <w:rPr>
          <w:rFonts w:ascii="Simplified Arabic" w:cs="Simplified Arabic" w:hAnsi="Simplified Arabic" w:hint="cs"/>
          <w:b/>
          <w:bCs/>
          <w:sz w:val="28"/>
          <w:szCs w:val="28"/>
          <w:u w:val="single"/>
          <w:rtl/>
          <w:lang w:bidi="ar-JO"/>
        </w:rPr>
        <w:t xml:space="preserve"> ) صفحة: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السؤال الأول: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اكمل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اية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الكريمة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ثم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اجب عن الأسئلة الاتية: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                                   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20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علامة)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         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((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إن الله يأمركم ان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…………………………………………………………………………………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…….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……………………………………………………………………………………………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………………………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………………………………………………………………………………………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…………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……………………………………………………………………………………………………تأويلا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)</w:t>
      </w:r>
    </w:p>
    <w:p>
      <w:pPr>
        <w:pStyle w:val="style179"/>
        <w:numPr>
          <w:ilvl w:val="0"/>
          <w:numId w:val="16"/>
        </w:numPr>
        <w:bidi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ما معنى كل من الكلمات الاتية: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تنٰزعتم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فردوه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………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.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تأويلا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……….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نِعِما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………..  </w:t>
      </w:r>
    </w:p>
    <w:p>
      <w:pPr>
        <w:pStyle w:val="style179"/>
        <w:numPr>
          <w:ilvl w:val="0"/>
          <w:numId w:val="16"/>
        </w:numPr>
        <w:bidi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 موضوعات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سورة ال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نساء……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</w:p>
    <w:p>
      <w:pPr>
        <w:pStyle w:val="style179"/>
        <w:numPr>
          <w:ilvl w:val="0"/>
          <w:numId w:val="16"/>
        </w:numPr>
        <w:bidi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صور أداء الأمانة………………………….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……………………………………..</w:t>
      </w:r>
    </w:p>
    <w:p>
      <w:pPr>
        <w:pStyle w:val="style179"/>
        <w:numPr>
          <w:ilvl w:val="0"/>
          <w:numId w:val="16"/>
        </w:numPr>
        <w:bidi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ما خطورة مخالفة ولي الامر………………………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…….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__________________________________________________________________________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السؤال الثاني: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اكمل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الفراغ بما هو مناسب: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                                     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(20علامة)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 العشرة المبشرين بالجنة……..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…………………….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 احكام عقد الوديعة 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…………..،……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 احكام اللباس والزينة 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 أصناف الناس الذين يشملهم الله في رحمته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…….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مجالات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المنجزات العلمية في الحضارة الإسلامية…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ثمرات الربط بين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الايمان والعمل………………………………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….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أهمية الوقف …………………….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..،…………………………………..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من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الأعضاء التي يمكن التبرع بها بعد الموت فق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ط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……..،…………………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</w:t>
      </w:r>
    </w:p>
    <w:p>
      <w:pPr>
        <w:pStyle w:val="style179"/>
        <w:numPr>
          <w:ilvl w:val="0"/>
          <w:numId w:val="22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مجالات الفن في الإسلام …………..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………………………………….</w:t>
      </w:r>
    </w:p>
    <w:p>
      <w:pPr>
        <w:pStyle w:val="style0"/>
        <w:pBdr>
          <w:bottom w:val="single" w:sz="6" w:space="1" w:color="auto"/>
        </w:pBdr>
        <w:spacing w:after="0" w:lineRule="auto" w:line="240"/>
        <w:ind w:left="36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10-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جوانب المرونة في الإسلام 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…………………………………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،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…………………….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السؤال الثالث: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اضع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اشارة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صح امام العبارة الصحيحة واشارة خطأ امام العبارة الخاطئة فيما يلي: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(20علامة)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يستحب قراءة سورة الغاشية في صلاة الخسوف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من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اشهر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شروح الامام مسلم المنهاج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في شرح الصحيحان بن الحجاج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 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اخرج محمد زكاة الفطر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قمحًا بدلًا من ان يخرجها نقدًا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 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استعار ايهم سيارة صديقه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ليذهب بها الى المستشفى فذهب بها للتنزه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 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كان حسان بن صابت خطيب رسول الله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من الموارد المتجددة المعادن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 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نهى الإسلام عن قطع الأشجار لحاجة او لغير حاجة (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يجوز التبرع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بالاعضاء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ويجوز بيعها ايضًا 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     )</w:t>
      </w:r>
    </w:p>
    <w:p>
      <w:pPr>
        <w:pStyle w:val="style179"/>
        <w:numPr>
          <w:ilvl w:val="0"/>
          <w:numId w:val="23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حكم الوقف في الإسلام سنة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مؤكدة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(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      )</w:t>
      </w:r>
    </w:p>
    <w:p>
      <w:pPr>
        <w:pStyle w:val="style0"/>
        <w:pBdr>
          <w:bottom w:val="single" w:sz="12" w:space="1" w:color="auto"/>
        </w:pBdr>
        <w:spacing w:after="0" w:lineRule="auto" w:line="240"/>
        <w:ind w:left="36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10-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الوقف الخيري يكون على أقارب الشخص والوقف الذري يكون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في وجوه الخير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(    )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السؤال ال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رابع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اقرأ النصوص ثم اربط بينها وبين كل حق من حقوق المواطنة: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               (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10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علامة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</w:tblGrid>
      <w:tr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ا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لنص الشرعي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حقوق المواطنة</w:t>
            </w: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( لا اكراه بالدين)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ومن قتل نفسًا بغير نفس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او فساد في الأرض)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(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وانه من خرج آمن ومن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قعد آمن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 xml:space="preserve">بالمدينة الا من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ظلم واثم)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( لو ان فاطمة بنت محمد سرقت لقط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ع محمد يدها)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  <w:tr>
        <w:tblPrEx/>
        <w:trPr/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val="en-GB"/>
              </w:rPr>
              <w:t>( قل هل يستوي الذين يعلمون والذين لا يعلمون)</w:t>
            </w:r>
          </w:p>
        </w:tc>
        <w:tc>
          <w:tcPr>
            <w:tcW w:w="3485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val="en-GB"/>
              </w:rPr>
            </w:pPr>
          </w:p>
        </w:tc>
      </w:tr>
    </w:tbl>
    <w:p>
      <w:pPr>
        <w:pStyle w:val="style0"/>
        <w:pBdr>
          <w:bottom w:val="single" w:sz="12" w:space="1" w:color="auto"/>
        </w:pBdr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b/>
          <w:bCs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السؤال الخامس: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اكتب 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>المصطح</w:t>
      </w:r>
      <w:r>
        <w:rPr>
          <w:rFonts w:ascii="Simplified Arabic" w:cs="Simplified Arabic" w:hAnsi="Simplified Arabic" w:hint="cs"/>
          <w:b/>
          <w:bCs/>
          <w:sz w:val="28"/>
          <w:szCs w:val="28"/>
          <w:rtl/>
          <w:lang w:val="en-GB"/>
        </w:rPr>
        <w:t xml:space="preserve"> المناسب لكل من المفاهيم الاتية:                                      (10علامات)</w:t>
      </w:r>
    </w:p>
    <w:p>
      <w:pPr>
        <w:pStyle w:val="style179"/>
        <w:numPr>
          <w:ilvl w:val="0"/>
          <w:numId w:val="24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ما يضعه شخص عند غيره امانة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ليحفظه له، ثم يرده اليه عند طلبه …………………..</w:t>
      </w:r>
    </w:p>
    <w:p>
      <w:pPr>
        <w:pStyle w:val="style179"/>
        <w:numPr>
          <w:ilvl w:val="0"/>
          <w:numId w:val="24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القمصان ونحوها من الثياب والقطن والكتان ………………..</w:t>
      </w:r>
    </w:p>
    <w:p>
      <w:pPr>
        <w:pStyle w:val="style179"/>
        <w:numPr>
          <w:ilvl w:val="0"/>
          <w:numId w:val="24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ما قدمه علماء الإسلام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من اسهامات وابداعات في. مجال العلوم التطبيقية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او الطبيعية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……………..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……..</w:t>
      </w:r>
    </w:p>
    <w:p>
      <w:pPr>
        <w:pStyle w:val="style179"/>
        <w:numPr>
          <w:ilvl w:val="0"/>
          <w:numId w:val="24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التصديق الجازم بثوابت الإسلام……………..</w:t>
      </w:r>
    </w:p>
    <w:p>
      <w:pPr>
        <w:pStyle w:val="style179"/>
        <w:numPr>
          <w:ilvl w:val="0"/>
          <w:numId w:val="24"/>
        </w:numPr>
        <w:bidi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هو التزام افراد المجتمع وتضامنهم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لاعانة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</w:t>
      </w: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>ذوي الحاجة ومساعدتهم …………………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4834890</wp:posOffset>
                </wp:positionH>
                <wp:positionV relativeFrom="paragraph">
                  <wp:posOffset>160020</wp:posOffset>
                </wp:positionV>
                <wp:extent cx="1042670" cy="1042669"/>
                <wp:effectExtent l="38100" t="50800" r="0" b="36830"/>
                <wp:wrapNone/>
                <wp:docPr id="1028" name="Star: 5 Point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42670" cy="1042669"/>
                        </a:xfrm>
                        <a:prstGeom prst="star5"/>
                        <a:solidFill>
                          <a:srgbClr val="c0504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8" type="#_x0000_t12" adj="4125," fillcolor="#c0504d" stroked="t" style="position:absolute;margin-left:380.7pt;margin-top:12.6pt;width:82.1pt;height:82.1pt;z-index:8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shape>
            </w:pict>
          </mc:Fallback>
        </mc:AlternateContent>
      </w:r>
      <w:r>
        <w:rPr>
          <w:rFonts w:ascii="Simplified Arabic" w:cs="Simplified Arabic" w:hAnsi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930910</wp:posOffset>
                </wp:positionH>
                <wp:positionV relativeFrom="paragraph">
                  <wp:posOffset>163195</wp:posOffset>
                </wp:positionV>
                <wp:extent cx="1040130" cy="1040130"/>
                <wp:effectExtent l="38100" t="50800" r="1270" b="39370"/>
                <wp:wrapNone/>
                <wp:docPr id="1029" name="Star: 5 Points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40130" cy="1040130"/>
                        </a:xfrm>
                        <a:prstGeom prst="star5"/>
                        <a:solidFill>
                          <a:srgbClr val="c0504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9" type="#_x0000_t12" adj="4125," fillcolor="#c0504d" stroked="t" style="position:absolute;margin-left:73.3pt;margin-top:12.85pt;width:81.9pt;height:81.9pt;z-index:9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213650" weight="2.0pt"/>
                <v:fill/>
              </v:shape>
            </w:pict>
          </mc:Fallback>
        </mc:AlternateConten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9605645</wp:posOffset>
                </wp:positionH>
                <wp:positionV relativeFrom="paragraph">
                  <wp:posOffset>0</wp:posOffset>
                </wp:positionV>
                <wp:extent cx="1828800" cy="1828800"/>
                <wp:effectExtent l="38100" t="50800" r="25400" b="38100"/>
                <wp:wrapNone/>
                <wp:docPr id="1030" name="Star: 5 Points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828800" cy="1828800"/>
                        </a:xfrm>
                        <a:prstGeom prst="star5"/>
                        <a:solidFill>
                          <a:srgbClr val="4f81bd"/>
                        </a:solidFill>
                        <a:ln cmpd="sng" cap="flat" w="25400">
                          <a:solidFill>
                            <a:srgbClr val="21365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12" adj="4125," fillcolor="#4f81bd" stroked="t" style="position:absolute;margin-left:756.35pt;margin-top:0.0pt;width:144.0pt;height:144.0pt;z-index:7;mso-position-horizontal-relative:text;mso-position-vertical-relative:text;mso-width-relative:page;mso-height-relative:page;mso-wrap-distance-left:0.0pt;mso-wrap-distance-right:0.0pt;visibility:visible;">
                <v:stroke color="#213650" weight="2.0pt"/>
                <v:fill/>
              </v:shape>
            </w:pict>
          </mc:Fallback>
        </mc:AlternateConten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45720" distB="45720" distL="114300" distR="114300" simplePos="false" relativeHeight="3" behindDoc="false" locked="false" layoutInCell="true" allowOverlap="true">
                <wp:simplePos x="0" y="0"/>
                <wp:positionH relativeFrom="column">
                  <wp:posOffset>2210435</wp:posOffset>
                </wp:positionH>
                <wp:positionV relativeFrom="paragraph">
                  <wp:posOffset>55880</wp:posOffset>
                </wp:positionV>
                <wp:extent cx="2448559" cy="294005"/>
                <wp:effectExtent l="12700" t="12700" r="15240" b="10795"/>
                <wp:wrapSquare wrapText="bothSides"/>
                <wp:docPr id="1031" name="Text Box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48559" cy="294005"/>
                        </a:xfrm>
                        <a:prstGeom prst="rect"/>
                        <a:solidFill>
                          <a:srgbClr val="c0504d"/>
                        </a:solidFill>
                        <a:ln cmpd="sng" cap="flat" w="25400">
                          <a:solidFill>
                            <a:srgbClr val="51222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مع امنياتي لكم بالتوفيق   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color="#c0504d" stroked="t" style="position:absolute;margin-left:174.05pt;margin-top:4.4pt;width:192.8pt;height:23.15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  <v:stroke color="#512220" weight="2.0pt"/>
                <w10:wrap type="square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مع امنياتي لكم بالتوفيق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                               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Simplified Arabic" w:cs="Simplified Arabic" w:hAnsi="Simplified Arabic" w:hint="cs"/>
          <w:sz w:val="28"/>
          <w:szCs w:val="28"/>
          <w:rtl/>
          <w:lang w:val="en-GB"/>
        </w:rPr>
        <w:t xml:space="preserve">                                         معلــمة المــادة: </w:t>
      </w: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bookmarkStart w:id="0" w:name="_Hlk197698860"/>
    <w:bookmarkStart w:id="1" w:name="_Hlk197698796"/>
    <w:bookmarkEnd w:id="0"/>
    <w:tbl>
      <w:tblPr>
        <w:tblpPr w:leftFromText="180" w:rightFromText="180" w:topFromText="0" w:bottomFromText="0" w:vertAnchor="page" w:horzAnchor="margin" w:tblpXSpec="center" w:tblpY="1381"/>
        <w:bidiVisual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6"/>
        <w:gridCol w:w="3959"/>
      </w:tblGrid>
      <w:tr>
        <w:trPr>
          <w:cantSplit w:val="false"/>
          <w:trHeight w:val="357" w:hRule="atLeast"/>
          <w:tblHeader w:val="false"/>
          <w:jc w:val="left"/>
        </w:trPr>
        <w:tc>
          <w:tcPr>
            <w:tcW w:w="88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6"/>
              <w:jc w:val="center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امتحان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نهاية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الفصل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الثاني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للعام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الدراسي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م</w:t>
            </w:r>
          </w:p>
        </w:tc>
      </w:tr>
      <w:tr>
        <w:tblPrEx/>
        <w:trPr>
          <w:cantSplit w:val="false"/>
          <w:trHeight w:val="344" w:hRule="atLeast"/>
          <w:tblHeader w:val="false"/>
          <w:jc w:val="left"/>
        </w:trPr>
        <w:tc>
          <w:tcPr>
            <w:tcW w:w="88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76"/>
              <w:jc w:val="center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t>المدرسة: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rHeight w:val="234" w:hRule="atLeast"/>
          <w:tblHeader w:val="false"/>
          <w:jc w:val="left"/>
        </w:trPr>
        <w:tc>
          <w:tcPr>
            <w:tcW w:w="4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اسم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الطالبة:</w:t>
            </w:r>
          </w:p>
        </w:tc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الزمن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ساعة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ونصف</w:t>
            </w:r>
          </w:p>
        </w:tc>
      </w:tr>
      <w:tr>
        <w:tblPrEx/>
        <w:trPr>
          <w:cantSplit w:val="false"/>
          <w:trHeight w:val="252" w:hRule="atLeast"/>
          <w:tblHeader w:val="false"/>
          <w:jc w:val="left"/>
        </w:trPr>
        <w:tc>
          <w:tcPr>
            <w:tcW w:w="4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المبحث: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التربية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الإسلامية</w:t>
            </w:r>
          </w:p>
        </w:tc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التاريخ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: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/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</w:p>
        </w:tc>
      </w:tr>
      <w:tr>
        <w:tblPrEx/>
        <w:trPr>
          <w:cantSplit w:val="false"/>
          <w:trHeight w:val="234" w:hRule="atLeast"/>
          <w:tblHeader w:val="false"/>
          <w:jc w:val="left"/>
        </w:trPr>
        <w:tc>
          <w:tcPr>
            <w:tcW w:w="4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الصف: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العاشر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        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الشعبة:(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أ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+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</w:t>
            </w: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ب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)</w:t>
            </w:r>
          </w:p>
        </w:tc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Times New Roman" w:cs="Times New Roman" w:eastAsia="Calibri" w:hAnsi="Times New Roman" w:hint="cs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العلامة:</w:t>
            </w:r>
            <w:r>
              <w:rPr>
                <w:rFonts w:ascii="Times New Roman" w:cs="Times New Roman" w:eastAsia="Calibri" w:hAnsi="Times New Roman" w:hint="default"/>
                <w:b/>
                <w:bCs/>
                <w:i w:val="false"/>
                <w:iCs w:val="false"/>
                <w:color w:val="auto"/>
                <w:sz w:val="20"/>
                <w:szCs w:val="20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           </w:t>
            </w:r>
          </w:p>
        </w:tc>
      </w:tr>
    </w:tbl>
    <w:p>
      <w:pPr>
        <w:bidi/>
        <w:spacing w:after="160" w:lineRule="auto" w:line="276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بسم</w:t>
      </w:r>
      <w:bookmarkEnd w:id="1"/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الرحمن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الرحيم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للآ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القرآنية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الواردة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الكتاب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18علامة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اكتب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المواضيع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صورا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وادعية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المؤمنين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آل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عمران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وجوب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ورسوله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الخلاف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كتابه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معنى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والتراكيب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1يعظكم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...............................................2-تنازعتم..............................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الابرار..................................4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-سبحانك.....................................5-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الالباب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تضمنت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النساء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الاجمالية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1................................................................2...........................................................................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الاعمال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الصالحة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تضمنتها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آيات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آل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عمران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للفوز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بالجنة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2.....................................................................3......................................................................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حفظك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(المستظلون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بظل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اجيبِ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11علامة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4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نشأ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العبادة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بالذكر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2جعل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الأصناف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3-فسر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الغرائز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والشهوات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حدين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).......................................................................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عرفِ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تعريفا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كاملا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أربعة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الأصناف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المستظلون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بظل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عزوجل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1...............................................2................................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3...................................................4....................................................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ضعِ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15علامه</w:t>
      </w:r>
    </w:p>
    <w:tbl>
      <w:tblPr>
        <w:bidiVisual/>
        <w:tblW w:w="11330" w:type="dxa"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"/>
        <w:gridCol w:w="52"/>
        <w:gridCol w:w="2637"/>
        <w:gridCol w:w="2567"/>
        <w:gridCol w:w="519"/>
        <w:gridCol w:w="2646"/>
        <w:gridCol w:w="2794"/>
        <w:gridCol w:w="62"/>
      </w:tblGrid>
      <w:tr>
        <w:trPr>
          <w:gridBefore w:val="2"/>
          <w:wBefore w:w="105" w:type="dxa"/>
          <w:cantSplit w:val="false"/>
          <w:trHeight w:val="542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الحكم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الشرعي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التكليفي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قول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الله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تعالى: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{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وَلَا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تَقْتُلُوا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أَنْفُسَكُمْ...</w:t>
            </w:r>
            <w:r>
              <w:rPr>
                <w:rFonts w:ascii="Calibri" w:cs="Calibri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}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gridAfter w:val="1"/>
          <w:wAfter w:w="62" w:type="dxa"/>
          <w:cantSplit w:val="false"/>
          <w:trHeight w:val="531" w:hRule="atLeast"/>
          <w:tblHeader w:val="false"/>
          <w:jc w:val="center"/>
        </w:trPr>
        <w:tc>
          <w:tcPr>
            <w:tcW w:w="274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الفرض</w:t>
            </w:r>
          </w:p>
        </w:tc>
        <w:tc>
          <w:tcPr>
            <w:tcW w:w="256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الحرام</w:t>
            </w:r>
          </w:p>
        </w:tc>
        <w:tc>
          <w:tcPr>
            <w:tcW w:w="316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المندوب</w:t>
            </w:r>
          </w:p>
        </w:tc>
        <w:tc>
          <w:tcPr>
            <w:tcW w:w="27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المكروه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"الشخص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الذي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يسمح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لغيره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بالانتفاع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بالشيء"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،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ركن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الإعارة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المشار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إليه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بالعبارة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السابقة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هو:</w:t>
            </w:r>
          </w:p>
        </w:tc>
      </w:tr>
      <w:tr>
        <w:tblPrEx/>
        <w:trPr>
          <w:gridAfter w:val="1"/>
          <w:wAfter w:w="62" w:type="dxa"/>
          <w:cantSplit w:val="false"/>
          <w:trHeight w:val="531" w:hRule="atLeast"/>
          <w:tblHeader w:val="false"/>
          <w:jc w:val="center"/>
        </w:trPr>
        <w:tc>
          <w:tcPr>
            <w:tcW w:w="274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المُستَعير</w:t>
            </w:r>
          </w:p>
        </w:tc>
        <w:tc>
          <w:tcPr>
            <w:tcW w:w="256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المُستَعار</w:t>
            </w:r>
          </w:p>
        </w:tc>
        <w:tc>
          <w:tcPr>
            <w:tcW w:w="316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المُعير</w:t>
            </w:r>
          </w:p>
        </w:tc>
        <w:tc>
          <w:tcPr>
            <w:tcW w:w="27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الصّيغة</w:t>
            </w:r>
          </w:p>
        </w:tc>
      </w:tr>
      <w:tr>
        <w:tblPrEx/>
        <w:trPr>
          <w:gridBefore w:val="1"/>
          <w:wBefore w:w="53" w:type="dxa"/>
          <w:cantSplit w:val="false"/>
          <w:trHeight w:val="531" w:hRule="atLeast"/>
          <w:tblHeader w:val="false"/>
          <w:jc w:val="center"/>
        </w:trPr>
        <w:tc>
          <w:tcPr>
            <w:tcW w:w="11277" w:type="dxa"/>
            <w:gridSpan w:val="7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محل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عقد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الإجارة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After w:val="1"/>
          <w:wAfter w:w="62" w:type="dxa"/>
          <w:cantSplit w:val="false"/>
          <w:trHeight w:val="531" w:hRule="atLeast"/>
          <w:tblHeader w:val="false"/>
          <w:jc w:val="center"/>
        </w:trPr>
        <w:tc>
          <w:tcPr>
            <w:tcW w:w="274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الأجرة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والمنفعة</w:t>
            </w:r>
          </w:p>
        </w:tc>
        <w:tc>
          <w:tcPr>
            <w:tcW w:w="256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المؤجر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والمستأجر</w:t>
            </w:r>
          </w:p>
        </w:tc>
        <w:tc>
          <w:tcPr>
            <w:tcW w:w="316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الإيجاب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والقبول</w:t>
            </w:r>
          </w:p>
        </w:tc>
        <w:tc>
          <w:tcPr>
            <w:tcW w:w="27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ذُكرَ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الأعضاء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يصح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التبرع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بها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إلا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بعد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الموت:</w:t>
            </w:r>
          </w:p>
        </w:tc>
      </w:tr>
      <w:tr>
        <w:tblPrEx/>
        <w:trPr>
          <w:gridAfter w:val="1"/>
          <w:wAfter w:w="62" w:type="dxa"/>
          <w:cantSplit w:val="false"/>
          <w:trHeight w:val="510" w:hRule="atLeast"/>
          <w:tblHeader w:val="false"/>
          <w:jc w:val="center"/>
        </w:trPr>
        <w:tc>
          <w:tcPr>
            <w:tcW w:w="2742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الكِلى</w:t>
            </w:r>
          </w:p>
        </w:tc>
        <w:tc>
          <w:tcPr>
            <w:tcW w:w="2567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الدّم</w:t>
            </w:r>
          </w:p>
        </w:tc>
        <w:tc>
          <w:tcPr>
            <w:tcW w:w="3165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القلب</w:t>
            </w:r>
          </w:p>
        </w:tc>
        <w:tc>
          <w:tcPr>
            <w:tcW w:w="2794" w:type="dxa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ذُكرَ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  <w:tr>
        <w:tblPrEx/>
        <w:trPr>
          <w:gridBefore w:val="2"/>
          <w:wBefore w:w="105" w:type="dxa"/>
          <w:cantSplit w:val="false"/>
          <w:trHeight w:val="531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وسائل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تطبيق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الأحكام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الشرعية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بتغير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الزمان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والمكان: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10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إباحة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الرخص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حال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وقوع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الأعذار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الجمع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الصلاتين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حال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المطر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10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آلية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تطبيق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مبدأ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الشورى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جميع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ذُكرَ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صحيح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إحدى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التالية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ليست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أنواع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الوقف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الخيري: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31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الوقف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الأقارب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الوقف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الأيتام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31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الوقف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طلبة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العلم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الوقف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على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مرضى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المسلمين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الأمثلة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إجارة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منافع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الأشخاص: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10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السيارات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للركوب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المزارع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لزراعة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الأرض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10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ج-ج-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الأراضي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للزراعة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البيوت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للسّكن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إنجازات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العلماء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المسلمين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مجال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الكيمياء: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31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إدخال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النظام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العشري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العدد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صناعة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أول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قلم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حبر</w:t>
            </w:r>
          </w:p>
        </w:tc>
      </w:tr>
      <w:tr>
        <w:tblPrEx/>
        <w:trPr>
          <w:gridBefore w:val="1"/>
          <w:gridAfter w:val="1"/>
          <w:wBefore w:w="34" w:type="dxa"/>
          <w:wAfter w:w="39" w:type="dxa"/>
          <w:cantSplit w:val="false"/>
          <w:trHeight w:val="531" w:hRule="atLeast"/>
          <w:tblHeader w:val="false"/>
          <w:jc w:val="center"/>
        </w:trPr>
        <w:tc>
          <w:tcPr>
            <w:tcW w:w="5256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صناعة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الساعة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الدقاقة</w:t>
            </w:r>
          </w:p>
        </w:tc>
        <w:tc>
          <w:tcPr>
            <w:tcW w:w="5959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صناعة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الأصبغة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البناء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الّذي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يدل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تصميم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الأبنية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بنمطٍ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يُراعي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خطر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الزلازل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هو:</w:t>
            </w:r>
          </w:p>
        </w:tc>
      </w:tr>
      <w:tr>
        <w:tblPrEx/>
        <w:trPr>
          <w:gridBefore w:val="2"/>
          <w:gridAfter w:val="1"/>
          <w:wBefore w:w="75" w:type="dxa"/>
          <w:wAfter w:w="42" w:type="dxa"/>
          <w:cantSplit w:val="false"/>
          <w:trHeight w:val="510" w:hRule="atLeast"/>
          <w:tblHeader w:val="false"/>
          <w:jc w:val="center"/>
        </w:trPr>
        <w:tc>
          <w:tcPr>
            <w:tcW w:w="5723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قلعة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عجلون</w:t>
            </w:r>
          </w:p>
        </w:tc>
        <w:tc>
          <w:tcPr>
            <w:tcW w:w="544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قلعة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الكرك</w:t>
            </w:r>
          </w:p>
        </w:tc>
      </w:tr>
      <w:tr>
        <w:tblPrEx/>
        <w:trPr>
          <w:gridBefore w:val="2"/>
          <w:gridAfter w:val="1"/>
          <w:wBefore w:w="75" w:type="dxa"/>
          <w:wAfter w:w="42" w:type="dxa"/>
          <w:cantSplit w:val="false"/>
          <w:trHeight w:val="510" w:hRule="atLeast"/>
          <w:tblHeader w:val="false"/>
          <w:jc w:val="center"/>
        </w:trPr>
        <w:tc>
          <w:tcPr>
            <w:tcW w:w="5723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قصر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الحمراء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الأندلسي</w:t>
            </w:r>
          </w:p>
        </w:tc>
        <w:tc>
          <w:tcPr>
            <w:tcW w:w="544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+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</w:t>
            </w:r>
          </w:p>
        </w:tc>
      </w:tr>
      <w:tr>
        <w:tblPrEx/>
        <w:trPr>
          <w:gridBefore w:val="2"/>
          <w:wBefore w:w="105" w:type="dxa"/>
          <w:cantSplit w:val="false"/>
          <w:trHeight w:val="510" w:hRule="atLeast"/>
          <w:tblHeader w:val="false"/>
          <w:jc w:val="center"/>
        </w:trPr>
        <w:tc>
          <w:tcPr>
            <w:tcW w:w="11225" w:type="dxa"/>
            <w:gridSpan w:val="6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36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-10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إحدى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الآتية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ليست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أحكام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اللباس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والزينة:</w:t>
            </w:r>
          </w:p>
        </w:tc>
      </w:tr>
      <w:tr>
        <w:tblPrEx/>
        <w:trPr>
          <w:gridBefore w:val="2"/>
          <w:gridAfter w:val="1"/>
          <w:wBefore w:w="75" w:type="dxa"/>
          <w:wAfter w:w="42" w:type="dxa"/>
          <w:cantSplit w:val="false"/>
          <w:trHeight w:val="510" w:hRule="atLeast"/>
          <w:tblHeader w:val="false"/>
          <w:jc w:val="center"/>
        </w:trPr>
        <w:tc>
          <w:tcPr>
            <w:tcW w:w="5723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ind w:left="72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يكون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اللباس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ساترًا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ب-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الإسراف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الملابس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والزينة</w:t>
            </w:r>
          </w:p>
        </w:tc>
        <w:tc>
          <w:tcPr>
            <w:tcW w:w="544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ج-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يصف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د-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أن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لا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تكون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الزينة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بشيء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محرم</w:t>
            </w:r>
          </w:p>
        </w:tc>
      </w:tr>
      <w:tr>
        <w:tblPrEx/>
        <w:trPr>
          <w:gridBefore w:val="2"/>
          <w:gridAfter w:val="1"/>
          <w:wBefore w:w="75" w:type="dxa"/>
          <w:wAfter w:w="42" w:type="dxa"/>
          <w:cantSplit w:val="false"/>
          <w:trHeight w:val="510" w:hRule="atLeast"/>
          <w:tblHeader w:val="false"/>
          <w:jc w:val="center"/>
        </w:trPr>
        <w:tc>
          <w:tcPr>
            <w:tcW w:w="5723" w:type="dxa"/>
            <w:gridSpan w:val="3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1-الذي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اكتشف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الدورة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الدموية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في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الجسم:</w:t>
            </w:r>
          </w:p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أ‌.</w:t>
            </w:r>
            <w:r>
              <w:tab/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أ-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أبو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القاسم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الزهراوي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ب.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ابن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النفيس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ج.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ابن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الهيثم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</w:t>
            </w:r>
          </w:p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tab/>
            </w:r>
          </w:p>
        </w:tc>
        <w:tc>
          <w:tcPr>
            <w:tcW w:w="5440" w:type="dxa"/>
            <w:gridSpan w:val="2"/>
            <w:tcBorders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after="160" w:lineRule="auto" w:line="240"/>
              <w:jc w:val="left"/>
              <w:rPr>
                <w:rFonts w:ascii="Simplified Arabic" w:cs="Simplified Arabic" w:hAnsi="Simplified Arabic"/>
                <w:sz w:val="28"/>
                <w:szCs w:val="28"/>
                <w:rtl/>
                <w:lang w:val="en-GB"/>
              </w:rPr>
            </w:pP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د-ابن</w:t>
            </w:r>
            <w:r>
              <w:rPr>
                <w:rFonts w:ascii="Calibri" w:cs="Calibri" w:eastAsia="Calibri" w:hAnsi="Calibri" w:hint="default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Calibri" w:eastAsia="Calibri" w:hAnsi="Calibri" w:hint="cs"/>
                <w:b w:val="false"/>
                <w:bCs w:val="false"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t>سيناء</w:t>
            </w:r>
          </w:p>
        </w:tc>
      </w:tr>
    </w:tbl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12-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المالك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للشيء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يرغب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بحفظه: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الوديعة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عنده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المواضع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يصح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عليها:</w:t>
      </w:r>
    </w:p>
    <w:p>
      <w:pPr>
        <w:bidi/>
        <w:spacing w:after="160" w:lineRule="auto" w:line="256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فاعله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المضاف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4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المبتدأ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أرسل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أبا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عبيدة-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واليا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هم:</w:t>
      </w:r>
    </w:p>
    <w:p>
      <w:pPr>
        <w:bidi/>
        <w:spacing w:after="160" w:lineRule="auto" w:line="256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الطائف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مؤتة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نجران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عبيدة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عامر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الجراح-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عنه:</w:t>
      </w:r>
    </w:p>
    <w:p>
      <w:pPr>
        <w:bidi/>
        <w:spacing w:after="160" w:lineRule="auto" w:line="256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أمين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حبر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الفاروق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النورين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4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عددي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ثلاثًا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15علامة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صلح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تنطبق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الاحكام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التكليفية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الواحد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وبالذات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الطعام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متى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مباح.............................................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2-متى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محًرم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.................................................................3متى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مندوب..........................................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جوانب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المرونة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1-......................................................2.................................................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أسباب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عوامل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ازد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هار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الحركة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العلمية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الحضارة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2..................................................................3..........................................................................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عبيدة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1..........................................2...........................................3......................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بينِ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الحكم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الشرعي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المسائل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7علامات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6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تزين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الشباب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السلاسل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والحلقات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الذهبية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أعناقهم</w:t>
      </w:r>
    </w:p>
    <w:p>
      <w:pPr>
        <w:bidi/>
        <w:spacing w:after="160" w:lineRule="auto" w:line="256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استا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محمود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صبي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قبل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وديعة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يقدر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حفظها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محمد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الصندوق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أودعه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عنده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جاره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خزانته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الخاصة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تبرعت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اخت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لأخيها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بقلبها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</w:t>
      </w:r>
    </w:p>
    <w:p>
      <w:pPr>
        <w:bidi/>
        <w:spacing w:after="160" w:lineRule="auto" w:line="25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Calibri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والتجويد: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نوع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الكلمات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تحتها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خط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الآيات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القرآنية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علامات)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bscript"/>
          <w:rtl/>
          <w:em w:val="none"/>
          <w:lang w:val="en-US" w:eastAsia="en-US"/>
        </w:rPr>
        <w:t>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{يَا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أَيُّهَا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النَّبِيُّ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إِنَّا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أَرْسَلْنَاكَ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شَاهِدًا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وَمُبَشِّرًا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وَنَذِيرًا}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bscript"/>
          <w:rtl/>
          <w:em w:val="none"/>
          <w:lang w:val="en-US" w:eastAsia="en-US"/>
        </w:rPr>
        <w:t>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{فَوَيْلٌ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لِّلْمُصَلِّينَ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الَّذِينَ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هُمْ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صَلاتِهِمْ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سَاهُونَ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}</w:t>
      </w:r>
    </w:p>
    <w:p>
      <w:pPr>
        <w:tabs>
          <w:tab w:val="left" w:leader="none" w:pos="2620"/>
        </w:tabs>
        <w:bidi/>
        <w:spacing w:before="240" w:after="200" w:lineRule="auto" w:line="360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subscript"/>
          <w:rtl/>
          <w:em w:val="none"/>
          <w:lang w:val="en-US" w:eastAsia="en-US"/>
        </w:rPr>
        <w:t>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تعالى: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{اهْدِنَا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الصِّرَاطَ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u w:val="single" w:color="auto"/>
          <w:vertAlign w:val="baseline"/>
          <w:rtl/>
          <w:em w:val="none"/>
          <w:lang w:val="en-US" w:eastAsia="en-US"/>
        </w:rPr>
        <w:t>الْمُسْتَقِيمَ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*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صِرَاٰطَ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ٱلَّذِينَ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أَنْعَمْتَ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عَلَيْهِمْ}</w:t>
      </w:r>
    </w:p>
    <w:p>
      <w:pPr>
        <w:tabs>
          <w:tab w:val="left" w:leader="none" w:pos="2620"/>
        </w:tabs>
        <w:bidi/>
        <w:spacing w:before="240" w:after="20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-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عرفِ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القبيح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،واذكرِ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ثلاثا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حالاته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tabs>
          <w:tab w:val="left" w:leader="none" w:pos="2620"/>
        </w:tabs>
        <w:bidi/>
        <w:spacing w:before="240" w:after="20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</w:t>
      </w:r>
    </w:p>
    <w:p>
      <w:pPr>
        <w:tabs>
          <w:tab w:val="left" w:leader="none" w:pos="2620"/>
        </w:tabs>
        <w:bidi/>
        <w:spacing w:before="240" w:after="20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1.......................................................................................</w:t>
      </w:r>
    </w:p>
    <w:p>
      <w:pPr>
        <w:tabs>
          <w:tab w:val="left" w:leader="none" w:pos="2620"/>
        </w:tabs>
        <w:bidi/>
        <w:spacing w:before="240" w:after="20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2...................................................................</w:t>
      </w:r>
    </w:p>
    <w:p>
      <w:pPr>
        <w:tabs>
          <w:tab w:val="left" w:leader="none" w:pos="2620"/>
        </w:tabs>
        <w:bidi/>
        <w:spacing w:before="240" w:after="20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t>3.................................................................</w:t>
      </w:r>
    </w:p>
    <w:bookmarkStart w:id="2" w:name="_Hlk197878888"/>
    <w:p>
      <w:pPr>
        <w:bidi/>
        <w:spacing w:after="16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rect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1033" type="#_x0000_t96" adj="17520," fillcolor="#00b050" style="position:absolute;margin-left:53.4pt;margin-top:42.05pt;width:64.2pt;height:72.6pt;z-index:5;mso-position-horizontal-relative:text;mso-position-vertical-relative:text;mso-width-relative:page;mso-height-relative:page;mso-wrap-distance-left:0.0pt;mso-wrap-distance-right:0.0pt;visibility:visible;">
            <v:stroke joinstyle="miter" color="#31538f" weight="1.0pt"/>
            <v:fill/>
            <v:path textboxrect="3163,3163,18437,18437" o:connecttype="rect" o:connectlocs="10800,0;3163,3163;0,10800;3163,18437;10800,21600;18437,18437;21600,10800;18437,3163" extrusionok="f" gradientshapeok="t"/>
          </v:shape>
        </w:pict>
      </w:r>
      <w:r>
        <w:rPr>
          <w:rFonts w:ascii="Arial" w:cs="Arial" w:eastAsia="Calibri" w:hAnsi="Arial"/>
          <w:b w:val="false"/>
          <w:bCs w:val="false"/>
          <w:i w:val="false"/>
          <w:iCs w:val="false"/>
          <w:noProof/>
          <w:color w:val="000000"/>
          <w:sz w:val="28"/>
          <w:szCs w:val="28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1120139" cy="1181100"/>
            <wp:effectExtent l="0" t="0" r="0" b="0"/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0139" cy="11811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اعلم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انكِ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قادره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تحقيق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النجاح،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عليكِ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بذل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المزيد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الجهد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76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محبتي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لكن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ff0000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bookmarkEnd w:id="2"/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spacing w:after="0" w:lineRule="auto" w:line="240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مدرسة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الطالب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______________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العاشر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الصحيح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٨٠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١.من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حقوق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المواطنين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والمواطنات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التعليم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الوطن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احترام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القانون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الإسهام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الوطن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٢.تشير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الآية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"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لآ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إكراهَ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الدِّين"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الاعتقاد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الحفاظ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المساواة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اتّقوا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هذه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البهائم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المعجمة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)،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معنى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المُعجمة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تنطق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عقل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تسمع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٤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الأعضاء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البشرية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يجوز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الحياة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يجوز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يحرم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لأن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الإنسان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موضع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تكريم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مباح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٥.حكم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مندوب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مكروه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مباح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حرام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٦.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يقصد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الأشخاص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الجهات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يخصّص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للإنفاق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الموقوف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الواقف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الموقوف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٧.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أنواع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الخيري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أ+ب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التصديق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الجازم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بثوابت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مفهوم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الإسلام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الإيمان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الإحسان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مجالات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الصالح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القيام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بالعبادات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التحلي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بالاخلاق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الفاضلة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تجنّب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المحرّمات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١٠.من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شروط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قبول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الصالح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الإخلاص.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صلاح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العمل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الرياء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+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١١.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تعلق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معنوي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تعلق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لفظي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الكافي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الحسن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القبيح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١٢.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القارئ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كلمة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أثناء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التلاوة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بسبب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أعذار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النسيان،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العطاس،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انقطاع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النفس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يسمى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اختياري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اضطراري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وقف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اختباري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العالِم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أُطلق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(أبو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الكيمياء)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جابر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حيان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الهيثم.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عباس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فرناس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١٤.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مكتشف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الدورة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الدموية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النفيس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الهيثم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جابر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حيان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١٥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حكم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الوشم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مباح.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حرام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مكروه.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١٦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.حُرّم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لبس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الذهب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والحرير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الرجال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والرجال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الفتيات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إذا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قصّر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المودَع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عنده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بحفظ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الوديعة،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فيترتّب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ضمانها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انكارها.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شيء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.الصحابي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عامر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الجراح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لقبه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حِب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حواري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أمين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الشهداء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١٩.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توفّي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أبو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عبيدة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رضي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عنه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أ.المدينة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المنورة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المكرمة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القدس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غور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الأردن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٢٠.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القوم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أرسل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سيدنا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رسول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أبا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عبيدة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واليًا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عليهم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هم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الطائف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مكة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ج.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مؤتة.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أهل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نجران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cs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宋体" w:hAnsi="Calibri" w:hint="default"/>
          <w:b/>
          <w:bCs/>
          <w:i w:val="false"/>
          <w:iCs w:val="false"/>
          <w:color w:val="auto"/>
          <w:kern w:val="2"/>
          <w:sz w:val="24"/>
          <w:szCs w:val="24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spacing w:after="160" w:lineRule="auto" w:line="259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</w:p>
    <w:p>
      <w:pPr>
        <w:spacing w:after="160" w:lineRule="auto" w:line="259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ة</w:t>
      </w:r>
    </w:p>
    <w:p>
      <w:pPr>
        <w:spacing w:after="160" w:lineRule="auto" w:line="259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العاشر</w:t>
      </w:r>
    </w:p>
    <w:p>
      <w:pPr>
        <w:spacing w:after="160" w:lineRule="auto" w:line="259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الإمتحان: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</w:p>
    <w:p>
      <w:pPr>
        <w:pBdr>
          <w:top w:val="single" w:sz="12" w:space="1" w:color="auto"/>
          <w:bottom w:val="single" w:sz="12" w:space="1" w:color="auto"/>
        </w:pBd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ملحوظة: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وعددها(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النساء،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إِنَّ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اللَّهَ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يَأْمُرُكُمْ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____________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______________________________________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وَأَحْسَنُ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تَأْوِيلًا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em w:val="none"/>
          <w:lang w:val="en-US" w:eastAsia="en-US"/>
        </w:rPr>
        <w:t>(59)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العظيم.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والتراكيب: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نِعِمَّا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تَنَازَعْتُمْ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فَرُدُّوهُ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___________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تَأْوِيلًا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الموضوعات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تناولتها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النساء: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هريرة-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قال:"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سَبْعَةٌ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يُظِلُّهُمُ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اللَّهُ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___________________________________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فَفَاضَتْ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عَيْنَاهُ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يظلهم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ظله: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إختارِ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الصندوق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الوقف/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المنجزات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بالأعضاء)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بلده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متمتعًا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بحقوقه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قائمًا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بواجباته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دينه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ولونه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وعرقه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عضوًا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آخر______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يضعه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ليحفظه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طلبه_______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يخصص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بصورة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التصديق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الجازم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بثوابت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إسهامات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وإيداعاتهم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والتطبيقية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________________ب.__________________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ج.____________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بالأعضاء: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ج.____________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والعمل: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ج.____________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الجراح-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ج._____________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لتجارة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الأشخاص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للإنفاق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فاعله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المبتدأ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عبيدة-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الطائف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مؤتة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نجران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الجراح-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الفاروق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يرغب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بحفظه: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اكتشف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الدموية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الزهراوي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النفيس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سينا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المنافقين: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التفريط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الإخلاص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الطرفين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معبرًا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موافقتهما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إجراء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أ‌.الوديعة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عنده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مستلزمات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والقبول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ورسوله-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القضايا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والمسائل(____)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التوجيهات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جاءت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بإذن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صاحبها(____)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الحوافز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الإيجابي(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12" w:space="1" w:color="auto"/>
        </w:pBd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بإيذاء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وحبسها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قتلها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وتعذيبها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وتحميلها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يطيق(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360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360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أتمنى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والنجاح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360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إعداد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spacing w:after="160" w:lineRule="auto" w:line="259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إجابات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الإسلامية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العاشر</w:t>
      </w: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الأول(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النساء،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﴿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إِنَّ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اللَّهَ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يَأْمُرُكُمْ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أَنْ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تُؤَدُّوا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الْأَمَانَاتِ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إِلَى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أَهْلِهَا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وَإِذَا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حَكَمْتُمْ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بَيْنَ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النَّاسِ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أَنْ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تَحْكُمُوا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بِالْعَدْلِ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إِنَّ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اللَّهَ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نِعِمَّا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يَعِظُكُمْ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بِهِ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إِنَّ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اللَّهَ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كَانَ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سَمِيعًا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بَصِيرًا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(58)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يَا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أَيُّهَا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الَّذِينَ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آمَنُوا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أَطِيعُوا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اللَّهَ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وَأَطِيعُوا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الرَّسُولَ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وَأُولِي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الْأَمْرِ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مِنْكُمْ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فَإِنْ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تَنَازَعْتُمْ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فِي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شَيْءٍ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فَرُدُّوهُ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إِلَى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اللَّهِ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وَالرَّسُولِ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إِنْ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كُنْتُمْ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تُؤْمِنُونَ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بِاللَّهِ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وَالْيَوْمِ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الْآخِرِ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ذَلِكَ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خَيْرٌ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وَأَحْسَنُ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تَأْوِيلًا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em w:val="none"/>
          <w:lang w:val="en-US" w:eastAsia="en-US"/>
        </w:rPr>
        <w:t>(59)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﴾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صدق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العظيم.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المفردات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والتراكيب: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نِعِمَّا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مدح(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نعم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ما)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تَنَازَعْتُمْ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اختلفتم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فَرُدُّوهُ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فأرجعوه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تَأْوِيلًا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>: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Calibri" w:hAnsi="Arial" w:hint="cs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>مرجعًا</w:t>
      </w:r>
      <w:r>
        <w:rPr>
          <w:rFonts w:ascii="Arial" w:cs="Arial" w:eastAsia="Calibri" w:hAnsi="Arial" w:hint="default"/>
          <w:b w:val="false"/>
          <w:bCs w:val="false"/>
          <w:i w:val="false"/>
          <w:iCs w:val="false"/>
          <w:color w:val="202122"/>
          <w:sz w:val="29"/>
          <w:szCs w:val="29"/>
          <w:highlight w:val="none"/>
          <w:u w:val="single" w:color="auto"/>
          <w:shd w:val="clear" w:color="ffffff" w:fill="ffffff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الموضوعات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تناولتها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النساء: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أداء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طاعة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ورسوله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وأولي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الثاني(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9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أكملِ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هريرة-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قال:"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سَبْعَةٌ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يُظِلُّهُمُ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اللَّهُ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ظِلِّهِ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يَوْمَ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ظِلَّ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إلَّا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ظِلُّهُ: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إِمامٌ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عادِلٌ،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وشابٌّ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نَشَأَ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فِي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عِبَادَةِ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اللَّه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تَعالى،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وَرَجُلٌ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قَلْبُهُ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مُعَلَّقٌ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المَسَاجِدِ،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وَرَجُلانِ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تَحَابَّا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اللَّه: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اجتَمَعا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عَلَيهِ،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وتَفَرَّقَا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عَلَيهِ،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وَرَجُلٌ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دَعَتْهُ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امْرَأَةٌ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ذَاتُ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مَنْصِبٍ،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وَجَمَالٍ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فَقَالَ: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إِنِّي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أَخافُ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اللَّه،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ورَجُلٌ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تَصَدَّقَ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بِصَدَقَةٍ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فأَخْفَاها،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حتَّى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تَعْلَمَ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شِمالُهُ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مَا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تُنْفِقُ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يَمِينهُ،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ورَجُلٌ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ذَكَرَ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اللَّه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خالِيًا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فَفَاضَتْ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عَيْنَاهُ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".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يظلهم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ظله: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عبدالرحمن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الدوسي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السابعة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للهجرة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هريرة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الرسول-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وسلم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أحاديث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ودعا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بكثرة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وتوفي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وعمره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57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ه.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الثالث(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 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إختارِ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الصندوق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الوقف/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المنجزات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بالأعضاء)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يعيش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بلده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متمتعًا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بحقوقه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قائمًا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بواجباته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النظر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دينه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ولونه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وعرقه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المواطنة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يهب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عضوًا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آخر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بالأعضاء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يضعه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شخص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ليحفظه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طلبه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يخصص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بصورة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التصديق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الجازم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بثوابت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لإيمان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إسهامات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المسلمين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وإيداعاتهم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والتطبيقية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المنجزات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العلمية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الاعتقاد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وأداء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العبادات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الحفاظ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حياته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شروط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بالأعضاء: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آخر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يقوم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مقام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يوصي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أثناء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حياته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يكون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المتبرع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كامل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الأهلية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والعمل: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الدرجات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العالية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القيامة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الحياة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الطيبة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النصر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والأمن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أركان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الجراح-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الزهد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حسن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الخلق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الخامس(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18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علامة):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البشرية: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الحياة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يحرم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لأن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موضع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تكريم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يجوز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يكره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منعًا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لتجارة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الأعضاء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الأشخاص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الجهات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خصص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للإنفاق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الموقوف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المواضع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الوقف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عليها: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فاعله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المبتدأ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ذكر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أرسل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سيدنا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عبيدة-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هم: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الطائف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مؤتة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نجران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الصحابي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الجراح-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رضي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أمين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الأمة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الفاروق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للشيء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يرغب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بحفظه: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اكتشف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الدموية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الزهراوي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النفيس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الهيثم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ابن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سينا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المنافقين: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التفريط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الأمانة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الإخلاص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الصدق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صدر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الطرفين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معبرًا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موافقتهما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إجراء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عقد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الوديعة: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أ‌.الوديعة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الصيغة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عنده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السادس(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علامات):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يلي: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مستلزمات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التسليم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والقبول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ورسوله-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وسلم-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مختلف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القضايا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والمسائل(صح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التوجيهات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جاءت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خاصة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بالرجال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فقط(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يجب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المودع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حفظه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للوديعة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يستخدمها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بإذن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صاحبها(صح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الإيمان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الحوافز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نحو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الإيجابي(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pBdr>
          <w:bottom w:val="single" w:sz="12" w:space="1" w:color="auto"/>
        </w:pBdr>
        <w:bidi/>
        <w:spacing w:after="160" w:lineRule="auto" w:line="259"/>
        <w:ind w:left="720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بإيذاء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وحبسها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قتلها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وتعذيبها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وتحميلها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يطيق(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spacing w:after="160" w:lineRule="auto" w:line="259"/>
        <w:jc w:val="righ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tabs>
          <w:tab w:val="left" w:leader="none" w:pos="6940"/>
        </w:tabs>
        <w:bidi/>
        <w:spacing w:after="160" w:lineRule="auto" w:line="259"/>
        <w:jc w:val="both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Arial" w:eastAsia="SimSun" w:hAnsi="Times New Roman"/>
          <w:b/>
          <w:bCs/>
          <w:i w:val="false"/>
          <w:iCs w:val="false"/>
          <w:noProof/>
          <w:color w:val="auto"/>
          <w:sz w:val="24"/>
          <w:szCs w:val="24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1183005" cy="467359"/>
            <wp:effectExtent l="0" t="0" r="0" b="0"/>
            <wp:wrapNone/>
            <wp:docPr id="1035" name="Image1" descr="Image result for ‫شعار وزارة التربية والتعليم الاردنية‬‎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3005" cy="46735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للواء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left" w:leader="none" w:pos="6940"/>
        </w:tabs>
        <w:bidi/>
        <w:spacing w:after="160" w:lineRule="auto" w:line="259"/>
        <w:jc w:val="both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Arial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مدرسة: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الامتحان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العاشر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/>
          <w:b/>
          <w:bCs/>
          <w:i w:val="false"/>
          <w:iCs w:val="false"/>
          <w:noProof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7" type="#_x0000_t32" filled="f" style="position:absolute;margin-left:48.8pt;margin-top:52.5pt;width:52.75pt;height:0.95pt;z-index:6;mso-position-horizontal-relative:text;mso-position-vertical-relative:text;mso-width-percent:0;mso-height-percent:0;mso-width-relative:page;mso-height-relative:page;mso-wrap-distance-left:0.0pt;mso-wrap-distance-right:0.0pt;visibility:visible;flip:x y;">
            <v:fill/>
            <v:path o:connecttype="none" fillok="f" arrowok="t"/>
          </v:shape>
        </w:pic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:ساعة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احدة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________</w:t>
      </w:r>
    </w:p>
    <w:p>
      <w:pPr>
        <w:shd w:val="clear" w:color="ffffff" w:fill="c6d9f1"/>
        <w:tabs>
          <w:tab w:val="right" w:leader="none" w:pos="10480"/>
        </w:tabs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ملاحظة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التالية,علما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والإجابة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الورقة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نفسها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).</w:t>
      </w:r>
      <w:r>
        <w:tab/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الاول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(8)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خلال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دراستك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لدروس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القرآن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اجيبي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1_اكتبي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الكريمة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سورة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النساء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قوله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تعالى(ان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يامركم...)لقوله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تعالى(احسن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تاويلا)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2_للأمانة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صور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أ.......................................ب.....................................................</w:t>
      </w:r>
    </w:p>
    <w:p>
      <w:pPr>
        <w:pBdr>
          <w:bottom w:val="single" w:sz="12" w:space="1" w:color="auto"/>
        </w:pBd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3_تضمنت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اهم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الادلة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الاجمالية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للاحكام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وهي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1....................2,.................3.................</w:t>
      </w:r>
    </w:p>
    <w:p>
      <w:pPr>
        <w:tabs>
          <w:tab w:val="left" w:leader="none" w:pos="1600"/>
        </w:tabs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الثاني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(8)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1-اكتبي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حديث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سبعة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يظلهم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بظله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2_راوي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3_عللي..خص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وسلم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الشاب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نشأ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عبادة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ابلذكر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الحديث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___________________________________________________________________________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(10)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املئي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يناسبه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1_القوم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ارسا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عليهم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عبيدة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واليا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هم..........................................................................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2_اركان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عقد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الوديعة1..............2....................3...........................4....................................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احكام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اللباس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والزينة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وادابهما......................................................................................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4_العالم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لقب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بأبو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الكيمياء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5_من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شروط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قبول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الاعمال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تعالى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1....................................2.......................................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6_حكم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الوقف.......................................................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 xml:space="preserve">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(10)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الحكم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الشرعي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(جائز،غير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جائز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بيان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السبب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1_اقتطعت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حلا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ارباح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المؤسسة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الموقوفة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لاجراء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عملية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ضرورية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2_وشمت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رشا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يدها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الكرسي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3_ترتدي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ساجدة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ملابس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مهترئة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الناس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تبدي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تواضعها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4_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اوصت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نور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بالتبرع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بقلبها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الوفاة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تراجعت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ذلك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5_استأجرت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رنيم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سيارة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تحدد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موعد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ارجاعها</w:t>
      </w:r>
    </w:p>
    <w:p>
      <w:pPr>
        <w:pBdr>
          <w:bottom w:val="single" w:sz="12" w:space="1" w:color="auto"/>
        </w:pBd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(10)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sym w:font="Wingdings" w:char="f0fc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)امام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واشارة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sym w:font="Wingdings" w:char="f0fb"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امام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الخاطئة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)حكم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الاعضاء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البشرية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مكروه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)تبرع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بأحدى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كليتيه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المصابتين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لابنه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المريض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الموارد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المتجددة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المعادن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تقبل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اعارة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قصة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لصديقتها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لجين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لأنها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لاتحافظ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الاشياء</w:t>
      </w:r>
    </w:p>
    <w:p>
      <w:pPr>
        <w:pBdr>
          <w:bottom w:val="single" w:sz="12" w:space="1" w:color="auto"/>
        </w:pBd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tab/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يطلق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التشاؤم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رقم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13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مفهوم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التميمة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السادس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(10)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عرفي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1_الوديعة..........................................................................................................................................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2_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الاعارة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3_المنجزات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العلمية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للحضارة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الانسانية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4-العورة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5_الوقف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bidi/>
        <w:spacing w:after="160" w:lineRule="auto" w:line="259"/>
        <w:jc w:val="center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لة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أطيب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الأمنيات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للجميع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SimSu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والنجاح</w:t>
      </w:r>
    </w:p>
    <w:p>
      <w:pPr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  <w:r>
        <w:rPr>
          <w:rFonts w:ascii="Times New Roman" w:cs="Times New Roman" w:eastAsia="SimSu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p>
      <w:pPr>
        <w:pStyle w:val="style0"/>
        <w:bidi/>
        <w:spacing w:after="160" w:lineRule="auto" w:line="259"/>
        <w:jc w:val="left"/>
        <w:rPr>
          <w:rFonts w:ascii="Simplified Arabic" w:cs="Simplified Arabic" w:hAnsi="Simplified Arabic"/>
          <w:sz w:val="28"/>
          <w:szCs w:val="28"/>
          <w:rtl/>
          <w:lang w:val="en-GB"/>
        </w:rPr>
      </w:pPr>
    </w:p>
    <w:sectPr>
      <w:footerReference w:type="default" r:id="rId4"/>
      <w:pgSz w:w="11906" w:h="16838" w:orient="portrait"/>
      <w:pgMar w:top="720" w:right="720" w:bottom="720" w:left="720" w:header="708" w:footer="708" w:gutter="0"/>
      <w:pgBorders w:zOrder="front" w:display="allPages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Simplified Arabic">
    <w:altName w:val="Noto Sans Syriac Western"/>
    <w:panose1 w:val="02020603050004020304"/>
    <w:charset w:val="b2"/>
    <w:family w:val="roman"/>
    <w:pitch w:val="variable"/>
    <w:sig w:usb0="00000000" w:usb1="80000000" w:usb2="00000008" w:usb3="00000000" w:csb0="00000041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SimSun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1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0440418"/>
    <w:lvl w:ilvl="0" w:tplc="08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0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6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2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71AE8040"/>
    <w:lvl w:ilvl="0">
      <w:start w:val="1"/>
      <w:numFmt w:val="decimalFullWidth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1514E80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746064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5C0B062"/>
    <w:lvl w:ilvl="0" w:tplc="ED22CACC">
      <w:start w:val="1"/>
      <w:numFmt w:val="bullet"/>
      <w:lvlText w:val=""/>
      <w:lvlJc w:val="left"/>
      <w:pPr>
        <w:ind w:left="720" w:hanging="360"/>
      </w:pPr>
      <w:rPr>
        <w:rFonts w:ascii="Symbol" w:cs="Simplified Arabic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E80BD36"/>
    <w:lvl w:ilvl="0">
      <w:start w:val="1"/>
      <w:numFmt w:val="decimal"/>
      <w:lvlText w:val="%1-"/>
      <w:lvlJc w:val="left"/>
      <w:pPr>
        <w:ind w:left="1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00000006"/>
    <w:multiLevelType w:val="hybridMultilevel"/>
    <w:tmpl w:val="195C4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CA86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F3BC175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false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00000009"/>
    <w:multiLevelType w:val="hybridMultilevel"/>
    <w:tmpl w:val="F5CE7920"/>
    <w:lvl w:ilvl="0" w:tplc="08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8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8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8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4600B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3B6CE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37483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AF5026DA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69B481AE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614FE68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1946D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8BFCA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7436D476"/>
    <w:lvl w:ilvl="0" w:tplc="08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CD224A6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5A6C5C48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B9825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BE9CFB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0B7C0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1"/>
  </w:num>
  <w:num w:numId="4">
    <w:abstractNumId w:val="22"/>
  </w:num>
  <w:num w:numId="5">
    <w:abstractNumId w:val="8"/>
  </w:num>
  <w:num w:numId="6">
    <w:abstractNumId w:val="5"/>
  </w:num>
  <w:num w:numId="7">
    <w:abstractNumId w:val="15"/>
  </w:num>
  <w:num w:numId="8">
    <w:abstractNumId w:val="13"/>
  </w:num>
  <w:num w:numId="9">
    <w:abstractNumId w:val="11"/>
  </w:num>
  <w:num w:numId="10">
    <w:abstractNumId w:val="18"/>
  </w:num>
  <w:num w:numId="11">
    <w:abstractNumId w:val="0"/>
  </w:num>
  <w:num w:numId="12">
    <w:abstractNumId w:val="14"/>
  </w:num>
  <w:num w:numId="13">
    <w:abstractNumId w:val="9"/>
  </w:num>
  <w:num w:numId="14">
    <w:abstractNumId w:val="20"/>
  </w:num>
  <w:num w:numId="15">
    <w:abstractNumId w:val="7"/>
  </w:num>
  <w:num w:numId="16">
    <w:abstractNumId w:val="12"/>
  </w:num>
  <w:num w:numId="17">
    <w:abstractNumId w:val="17"/>
  </w:num>
  <w:num w:numId="18">
    <w:abstractNumId w:val="6"/>
  </w:num>
  <w:num w:numId="19">
    <w:abstractNumId w:val="16"/>
  </w:num>
  <w:num w:numId="20">
    <w:abstractNumId w:val="23"/>
  </w:num>
  <w:num w:numId="21">
    <w:abstractNumId w:val="10"/>
  </w:num>
  <w:num w:numId="22">
    <w:abstractNumId w:val="19"/>
  </w:num>
  <w:num w:numId="23">
    <w:abstractNumId w:val="3"/>
  </w:num>
  <w:num w:numId="2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bidi w:val="false"/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2">
    <w:name w:val="footer"/>
    <w:basedOn w:val="style0"/>
    <w:next w:val="style32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تذييل الصفحة Char"/>
    <w:basedOn w:val="style65"/>
    <w:next w:val="style4097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3124</Words>
  <Pages>2</Pages>
  <Characters>23144</Characters>
  <Application>WPS Office</Application>
  <DocSecurity>0</DocSecurity>
  <Paragraphs>548</Paragraphs>
  <ScaleCrop>false</ScaleCrop>
  <LinksUpToDate>false</LinksUpToDate>
  <CharactersWithSpaces>28655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٢٠٢٦-٠٤-١٦T١٤:٠٠:٠٥Z</dcterms:created>
  <dc:creator>ALqesi</dc:creator>
  <lastModifiedBy>SM-S928B</lastModifiedBy>
  <dcterms:modified xsi:type="dcterms:W3CDTF">٢٠٢٦-٠٤-١٦T١٤:٠٠:٠٥Z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ec243552bbae4887bbcc7c0b68e40960</vt:lpwstr>
  </property>
</Properties>
</file>